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803" w:rsidRPr="009E1803" w:rsidRDefault="009E1803" w:rsidP="009E1803">
      <w:pPr>
        <w:pBdr>
          <w:bottom w:val="single" w:sz="8" w:space="4" w:color="4F81BD"/>
        </w:pBdr>
        <w:spacing w:after="300" w:line="240" w:lineRule="auto"/>
        <w:contextualSpacing/>
        <w:rPr>
          <w:rFonts w:ascii="Calibri" w:eastAsia="MS Gothic" w:hAnsi="Calibri" w:cs="Times New Roman"/>
          <w:color w:val="17365D"/>
          <w:spacing w:val="5"/>
          <w:kern w:val="28"/>
          <w:sz w:val="48"/>
          <w:szCs w:val="48"/>
          <w:lang w:val="en-US"/>
        </w:rPr>
      </w:pPr>
      <w:r w:rsidRPr="009E1803">
        <w:rPr>
          <w:rFonts w:ascii="Calibri" w:eastAsia="MS Gothic" w:hAnsi="Calibri" w:cs="Times New Roman"/>
          <w:color w:val="17365D"/>
          <w:spacing w:val="5"/>
          <w:kern w:val="28"/>
          <w:sz w:val="48"/>
          <w:szCs w:val="48"/>
          <w:lang w:val="en-US"/>
        </w:rPr>
        <w:t xml:space="preserve">Microbial Communities and Transmission Dynamics of Escalating Infectious Diseases </w:t>
      </w:r>
    </w:p>
    <w:p w:rsidR="009E1803" w:rsidRDefault="009E1803" w:rsidP="009E1803">
      <w:pPr>
        <w:spacing w:after="200" w:line="276" w:lineRule="auto"/>
        <w:rPr>
          <w:rFonts w:ascii="Calibri" w:eastAsia="MS Mincho" w:hAnsi="Calibri" w:cs="Calibri"/>
          <w:b/>
          <w:sz w:val="28"/>
          <w:lang w:val="en-US"/>
        </w:rPr>
      </w:pPr>
    </w:p>
    <w:p w:rsidR="004209B5" w:rsidRPr="009E1803" w:rsidRDefault="009E1803" w:rsidP="009E1803">
      <w:pPr>
        <w:spacing w:after="200" w:line="276" w:lineRule="auto"/>
        <w:rPr>
          <w:rFonts w:ascii="Calibri" w:eastAsia="MS Mincho" w:hAnsi="Calibri" w:cs="Calibri"/>
          <w:b/>
          <w:sz w:val="28"/>
          <w:lang w:val="en-US"/>
        </w:rPr>
      </w:pPr>
      <w:r w:rsidRPr="009E1803">
        <w:rPr>
          <w:rFonts w:ascii="Calibri" w:eastAsia="MS Mincho" w:hAnsi="Calibri" w:cs="Calibri"/>
          <w:b/>
          <w:sz w:val="28"/>
          <w:lang w:val="en-US"/>
        </w:rPr>
        <w:t>Addis Ababa (Ethiopia), Workshop, 21</w:t>
      </w:r>
      <w:r w:rsidRPr="009E1803">
        <w:rPr>
          <w:rFonts w:ascii="Calibri" w:eastAsia="MS Mincho" w:hAnsi="Calibri" w:cs="Calibri"/>
          <w:b/>
          <w:sz w:val="28"/>
          <w:vertAlign w:val="superscript"/>
          <w:lang w:val="en-US"/>
        </w:rPr>
        <w:t>st</w:t>
      </w:r>
      <w:r w:rsidRPr="009E1803">
        <w:rPr>
          <w:rFonts w:ascii="Calibri" w:eastAsia="MS Mincho" w:hAnsi="Calibri" w:cs="Calibri"/>
          <w:b/>
          <w:sz w:val="28"/>
          <w:lang w:val="en-US"/>
        </w:rPr>
        <w:t xml:space="preserve"> June 2023</w:t>
      </w:r>
      <w:r w:rsidRPr="009E1803">
        <w:rPr>
          <w:rFonts w:ascii="Calibri" w:eastAsia="MS Mincho" w:hAnsi="Calibri" w:cs="Calibri"/>
          <w:b/>
          <w:sz w:val="28"/>
          <w:lang w:val="en-US"/>
        </w:rPr>
        <w:br/>
      </w:r>
      <w:r>
        <w:rPr>
          <w:rFonts w:ascii="Calibri" w:eastAsia="MS Mincho" w:hAnsi="Calibri" w:cs="Calibri"/>
          <w:b/>
          <w:sz w:val="28"/>
          <w:lang w:val="en-US"/>
        </w:rPr>
        <w:t>Transcript of Zoom Chat</w:t>
      </w:r>
      <w:r w:rsidRPr="009E1803">
        <w:rPr>
          <w:rFonts w:ascii="Calibri" w:eastAsia="MS Mincho" w:hAnsi="Calibri" w:cs="Calibri"/>
          <w:b/>
          <w:sz w:val="28"/>
          <w:lang w:val="en-US"/>
        </w:rPr>
        <w:t xml:space="preserve"> from Session 2, ‘Disease Priorities’</w:t>
      </w:r>
    </w:p>
    <w:p w:rsidR="001E440D" w:rsidRPr="008C3EE4" w:rsidRDefault="001E440D" w:rsidP="001E440D">
      <w:pPr>
        <w:spacing w:after="0"/>
        <w:jc w:val="both"/>
        <w:rPr>
          <w:rFonts w:ascii="Arial" w:hAnsi="Arial" w:cs="Arial"/>
        </w:rPr>
      </w:pPr>
      <w:bookmarkStart w:id="0" w:name="_GoBack"/>
      <w:r w:rsidRPr="008C3EE4">
        <w:rPr>
          <w:rFonts w:ascii="Arial" w:hAnsi="Arial" w:cs="Arial"/>
        </w:rPr>
        <w:t xml:space="preserve">Use of this data is intended for research purposes only. The opinions, statements, and views expressed in this data are solely those of the participants, and do not necessarily reflect the official stance or position of </w:t>
      </w:r>
      <w:proofErr w:type="spellStart"/>
      <w:r w:rsidRPr="008C3EE4">
        <w:rPr>
          <w:rFonts w:ascii="Arial" w:hAnsi="Arial" w:cs="Arial"/>
        </w:rPr>
        <w:t>Wellcome</w:t>
      </w:r>
      <w:proofErr w:type="spellEnd"/>
      <w:r w:rsidRPr="008C3EE4">
        <w:rPr>
          <w:rFonts w:ascii="Arial" w:hAnsi="Arial" w:cs="Arial"/>
        </w:rPr>
        <w:t xml:space="preserve"> or The Global Health Network, unless a statement is explicitly attributed to a </w:t>
      </w:r>
      <w:proofErr w:type="spellStart"/>
      <w:r w:rsidRPr="008C3EE4">
        <w:rPr>
          <w:rFonts w:ascii="Arial" w:hAnsi="Arial" w:cs="Arial"/>
        </w:rPr>
        <w:t>Wellcome</w:t>
      </w:r>
      <w:proofErr w:type="spellEnd"/>
      <w:r w:rsidRPr="008C3EE4">
        <w:rPr>
          <w:rFonts w:ascii="Arial" w:hAnsi="Arial" w:cs="Arial"/>
        </w:rPr>
        <w:t xml:space="preserve"> or The Global Health Network representative. </w:t>
      </w:r>
      <w:proofErr w:type="spellStart"/>
      <w:r w:rsidRPr="008C3EE4">
        <w:rPr>
          <w:rFonts w:ascii="Arial" w:hAnsi="Arial" w:cs="Arial"/>
        </w:rPr>
        <w:t>Wellcome</w:t>
      </w:r>
      <w:proofErr w:type="spellEnd"/>
      <w:r w:rsidRPr="008C3EE4">
        <w:rPr>
          <w:rFonts w:ascii="Arial" w:hAnsi="Arial" w:cs="Arial"/>
        </w:rPr>
        <w:t xml:space="preserve"> and The Global Health Network do not endorse or take responsibility for the accuracy, completeness, or reliability of the opinions, statements, and views contained in </w:t>
      </w:r>
      <w:r w:rsidR="00404CB1" w:rsidRPr="00404CB1">
        <w:rPr>
          <w:rFonts w:ascii="Arial" w:hAnsi="Arial" w:cs="Arial"/>
        </w:rPr>
        <w:t>this data set</w:t>
      </w:r>
      <w:r w:rsidRPr="008C3EE4">
        <w:rPr>
          <w:rFonts w:ascii="Arial" w:hAnsi="Arial" w:cs="Arial"/>
        </w:rPr>
        <w:t>.</w:t>
      </w:r>
    </w:p>
    <w:p w:rsidR="001E440D" w:rsidRPr="008C3EE4" w:rsidRDefault="001E440D" w:rsidP="001E440D">
      <w:pPr>
        <w:spacing w:after="0"/>
        <w:jc w:val="both"/>
        <w:rPr>
          <w:rFonts w:ascii="Arial" w:hAnsi="Arial" w:cs="Arial"/>
        </w:rPr>
      </w:pPr>
    </w:p>
    <w:p w:rsidR="001E440D" w:rsidRPr="008C3EE4" w:rsidRDefault="001E440D" w:rsidP="001E440D">
      <w:pPr>
        <w:spacing w:after="0"/>
        <w:jc w:val="both"/>
        <w:rPr>
          <w:rFonts w:ascii="Arial" w:hAnsi="Arial" w:cs="Arial"/>
        </w:rPr>
      </w:pPr>
      <w:r w:rsidRPr="008C3EE4">
        <w:rPr>
          <w:rFonts w:ascii="Arial" w:hAnsi="Arial" w:cs="Arial"/>
        </w:rPr>
        <w:t xml:space="preserve">Users of this data are advised to exercise caution and critical judgment when interpreting the content. </w:t>
      </w:r>
      <w:proofErr w:type="spellStart"/>
      <w:r w:rsidRPr="008C3EE4">
        <w:rPr>
          <w:rFonts w:ascii="Arial" w:hAnsi="Arial" w:cs="Arial"/>
        </w:rPr>
        <w:t>Wellcome</w:t>
      </w:r>
      <w:proofErr w:type="spellEnd"/>
      <w:r w:rsidRPr="008C3EE4">
        <w:rPr>
          <w:rFonts w:ascii="Arial" w:hAnsi="Arial" w:cs="Arial"/>
        </w:rPr>
        <w:t xml:space="preserve"> and The Global Health Network shall not be held liable for any errors, omissions, or inaccuracies in the transcripts or for any consequences arising from the use of the data.</w:t>
      </w:r>
    </w:p>
    <w:p w:rsidR="001E440D" w:rsidRPr="008C3EE4" w:rsidRDefault="001E440D" w:rsidP="001E440D">
      <w:pPr>
        <w:spacing w:after="0"/>
        <w:jc w:val="both"/>
        <w:rPr>
          <w:rFonts w:ascii="Arial" w:hAnsi="Arial" w:cs="Arial"/>
        </w:rPr>
      </w:pPr>
    </w:p>
    <w:p w:rsidR="001E440D" w:rsidRPr="008C3EE4" w:rsidRDefault="001E440D" w:rsidP="001E440D">
      <w:pPr>
        <w:spacing w:after="0"/>
        <w:jc w:val="both"/>
        <w:rPr>
          <w:rFonts w:ascii="Arial" w:hAnsi="Arial" w:cs="Arial"/>
        </w:rPr>
      </w:pPr>
      <w:r w:rsidRPr="008C3EE4">
        <w:rPr>
          <w:rFonts w:ascii="Arial" w:hAnsi="Arial" w:cs="Arial"/>
        </w:rPr>
        <w:t xml:space="preserve">Any utilization of this data is subject to proper attribution to </w:t>
      </w:r>
      <w:proofErr w:type="spellStart"/>
      <w:r w:rsidRPr="008C3EE4">
        <w:rPr>
          <w:rFonts w:ascii="Arial" w:hAnsi="Arial" w:cs="Arial"/>
        </w:rPr>
        <w:t>Wellcome</w:t>
      </w:r>
      <w:proofErr w:type="spellEnd"/>
      <w:r w:rsidRPr="008C3EE4">
        <w:rPr>
          <w:rFonts w:ascii="Arial" w:hAnsi="Arial" w:cs="Arial"/>
        </w:rPr>
        <w:t xml:space="preserve"> and The Global Health Network.</w:t>
      </w:r>
    </w:p>
    <w:bookmarkEnd w:id="0"/>
    <w:p w:rsidR="001E440D" w:rsidRDefault="001E440D" w:rsidP="00074512">
      <w:pPr>
        <w:rPr>
          <w:rFonts w:ascii="Arial" w:hAnsi="Arial" w:cs="Arial"/>
        </w:rPr>
      </w:pPr>
    </w:p>
    <w:p w:rsidR="001E440D" w:rsidRDefault="001E440D">
      <w:pPr>
        <w:rPr>
          <w:rFonts w:ascii="Arial" w:hAnsi="Arial" w:cs="Arial"/>
        </w:rPr>
      </w:pPr>
      <w:r>
        <w:rPr>
          <w:rFonts w:ascii="Arial" w:hAnsi="Arial" w:cs="Arial"/>
        </w:rPr>
        <w:br w:type="page"/>
      </w:r>
    </w:p>
    <w:p w:rsidR="00590FC5" w:rsidRPr="009E1803" w:rsidRDefault="009E1803" w:rsidP="00074512">
      <w:pPr>
        <w:rPr>
          <w:rFonts w:ascii="Arial" w:hAnsi="Arial" w:cs="Arial"/>
        </w:rPr>
      </w:pPr>
      <w:r w:rsidRPr="00B83A49">
        <w:rPr>
          <w:rFonts w:ascii="Arial" w:hAnsi="Arial" w:cs="Arial"/>
        </w:rPr>
        <w:lastRenderedPageBreak/>
        <w:t>[</w:t>
      </w:r>
      <w:r w:rsidR="001138E4">
        <w:rPr>
          <w:rFonts w:ascii="Arial" w:hAnsi="Arial" w:cs="Arial"/>
          <w:i/>
        </w:rPr>
        <w:t>Discussion C</w:t>
      </w:r>
      <w:r w:rsidRPr="00B83A49">
        <w:rPr>
          <w:rFonts w:ascii="Arial" w:hAnsi="Arial" w:cs="Arial"/>
          <w:i/>
        </w:rPr>
        <w:t>ommencement</w:t>
      </w:r>
      <w:r w:rsidRPr="00B83A49">
        <w:rPr>
          <w:rFonts w:ascii="Arial" w:hAnsi="Arial" w:cs="Arial"/>
        </w:rPr>
        <w:t>]</w:t>
      </w:r>
      <w:r>
        <w:br/>
      </w:r>
      <w:r>
        <w:br/>
      </w:r>
      <w:r w:rsidR="004209B5" w:rsidRPr="009E1803">
        <w:rPr>
          <w:rFonts w:ascii="Arial" w:hAnsi="Arial" w:cs="Arial"/>
          <w:b/>
        </w:rPr>
        <w:t>Addis 68</w:t>
      </w:r>
      <w:r w:rsidR="004209B5" w:rsidRPr="009E1803">
        <w:rPr>
          <w:rFonts w:ascii="Arial" w:hAnsi="Arial" w:cs="Arial"/>
        </w:rPr>
        <w:br/>
      </w:r>
      <w:proofErr w:type="gramStart"/>
      <w:r w:rsidR="004209B5" w:rsidRPr="009E1803">
        <w:rPr>
          <w:rFonts w:ascii="Arial" w:hAnsi="Arial" w:cs="Arial"/>
        </w:rPr>
        <w:t>Why</w:t>
      </w:r>
      <w:proofErr w:type="gramEnd"/>
      <w:r w:rsidR="00590FC5" w:rsidRPr="009E1803">
        <w:rPr>
          <w:rFonts w:ascii="Arial" w:hAnsi="Arial" w:cs="Arial"/>
        </w:rPr>
        <w:t xml:space="preserve"> don't we include Brucellosi</w:t>
      </w:r>
      <w:r w:rsidR="004209B5" w:rsidRPr="009E1803">
        <w:rPr>
          <w:rFonts w:ascii="Arial" w:hAnsi="Arial" w:cs="Arial"/>
        </w:rPr>
        <w:t xml:space="preserve">s as </w:t>
      </w:r>
      <w:r w:rsidR="00B83A49">
        <w:rPr>
          <w:rFonts w:ascii="Arial" w:hAnsi="Arial" w:cs="Arial"/>
        </w:rPr>
        <w:t xml:space="preserve">a </w:t>
      </w:r>
      <w:r w:rsidR="004209B5" w:rsidRPr="009E1803">
        <w:rPr>
          <w:rFonts w:ascii="Arial" w:hAnsi="Arial" w:cs="Arial"/>
        </w:rPr>
        <w:t>health challenge more so in A</w:t>
      </w:r>
      <w:r w:rsidR="00590FC5" w:rsidRPr="009E1803">
        <w:rPr>
          <w:rFonts w:ascii="Arial" w:hAnsi="Arial" w:cs="Arial"/>
        </w:rPr>
        <w:t>frica</w:t>
      </w:r>
      <w:r w:rsidR="004209B5" w:rsidRPr="009E1803">
        <w:rPr>
          <w:rFonts w:ascii="Arial" w:hAnsi="Arial" w:cs="Arial"/>
        </w:rPr>
        <w:t xml:space="preserve">n pastoral zones? </w:t>
      </w:r>
      <w:r w:rsidR="00590FC5" w:rsidRPr="009E1803">
        <w:rPr>
          <w:rFonts w:ascii="Arial" w:hAnsi="Arial" w:cs="Arial"/>
        </w:rPr>
        <w:t>And now lately rift</w:t>
      </w:r>
      <w:r w:rsidR="004209B5" w:rsidRPr="009E1803">
        <w:rPr>
          <w:rFonts w:ascii="Arial" w:hAnsi="Arial" w:cs="Arial"/>
        </w:rPr>
        <w:t xml:space="preserve"> </w:t>
      </w:r>
      <w:r w:rsidR="00590FC5" w:rsidRPr="009E1803">
        <w:rPr>
          <w:rFonts w:ascii="Arial" w:hAnsi="Arial" w:cs="Arial"/>
        </w:rPr>
        <w:t>valley fever</w:t>
      </w:r>
      <w:r w:rsidR="004209B5" w:rsidRPr="009E1803">
        <w:rPr>
          <w:rFonts w:ascii="Arial" w:hAnsi="Arial" w:cs="Arial"/>
        </w:rPr>
        <w:t>?</w:t>
      </w:r>
      <w:r w:rsidR="00074512">
        <w:rPr>
          <w:rFonts w:ascii="Arial" w:hAnsi="Arial" w:cs="Arial"/>
        </w:rPr>
        <w:br/>
      </w:r>
      <w:r w:rsidR="00074512">
        <w:rPr>
          <w:rFonts w:ascii="Arial" w:hAnsi="Arial" w:cs="Arial"/>
        </w:rPr>
        <w:tab/>
      </w:r>
      <w:r w:rsidR="00074512" w:rsidRPr="00074512">
        <w:rPr>
          <w:rFonts w:ascii="Arial" w:hAnsi="Arial" w:cs="Arial"/>
          <w:b/>
        </w:rPr>
        <w:t>Addis 67</w:t>
      </w:r>
      <w:r w:rsidR="00074512">
        <w:rPr>
          <w:rFonts w:ascii="Arial" w:hAnsi="Arial" w:cs="Arial"/>
        </w:rPr>
        <w:t xml:space="preserve">: Addis 68’s </w:t>
      </w:r>
      <w:r w:rsidR="00074512" w:rsidRPr="00074512">
        <w:rPr>
          <w:rFonts w:ascii="Arial" w:hAnsi="Arial" w:cs="Arial"/>
        </w:rPr>
        <w:t xml:space="preserve">comment above about brucellosis made me wonder how to best </w:t>
      </w:r>
      <w:r w:rsidR="00074512">
        <w:rPr>
          <w:rFonts w:ascii="Arial" w:hAnsi="Arial" w:cs="Arial"/>
        </w:rPr>
        <w:tab/>
      </w:r>
      <w:r w:rsidR="00074512" w:rsidRPr="00074512">
        <w:rPr>
          <w:rFonts w:ascii="Arial" w:hAnsi="Arial" w:cs="Arial"/>
        </w:rPr>
        <w:t xml:space="preserve">capture diseases that are neglected but collectively considered to be a research </w:t>
      </w:r>
      <w:r w:rsidR="00074512">
        <w:rPr>
          <w:rFonts w:ascii="Arial" w:hAnsi="Arial" w:cs="Arial"/>
        </w:rPr>
        <w:tab/>
        <w:t>frontier/priority for Africa.</w:t>
      </w:r>
    </w:p>
    <w:p w:rsidR="00590FC5" w:rsidRPr="009E1803" w:rsidRDefault="004209B5" w:rsidP="00260445">
      <w:pPr>
        <w:spacing w:before="240"/>
        <w:rPr>
          <w:rFonts w:ascii="Arial" w:hAnsi="Arial" w:cs="Arial"/>
        </w:rPr>
      </w:pPr>
      <w:r w:rsidRPr="009E1803">
        <w:rPr>
          <w:rFonts w:ascii="Arial" w:hAnsi="Arial" w:cs="Arial"/>
          <w:b/>
        </w:rPr>
        <w:t>Addis 06</w:t>
      </w:r>
      <w:r w:rsidRPr="009E1803">
        <w:rPr>
          <w:rFonts w:ascii="Arial" w:hAnsi="Arial" w:cs="Arial"/>
        </w:rPr>
        <w:br/>
      </w:r>
      <w:r w:rsidR="00590FC5" w:rsidRPr="009E1803">
        <w:rPr>
          <w:rFonts w:ascii="Arial" w:hAnsi="Arial" w:cs="Arial"/>
        </w:rPr>
        <w:t>I expected to see arboviruses and other vector-borne diseases in the top priorities in Africa</w:t>
      </w:r>
      <w:r w:rsidR="00B83A49">
        <w:rPr>
          <w:rFonts w:ascii="Arial" w:hAnsi="Arial" w:cs="Arial"/>
        </w:rPr>
        <w:t>.</w:t>
      </w:r>
    </w:p>
    <w:p w:rsidR="00590FC5" w:rsidRPr="009E1803" w:rsidRDefault="004209B5" w:rsidP="00260445">
      <w:pPr>
        <w:spacing w:before="240"/>
        <w:rPr>
          <w:rFonts w:ascii="Arial" w:hAnsi="Arial" w:cs="Arial"/>
        </w:rPr>
      </w:pPr>
      <w:r w:rsidRPr="00B83A49">
        <w:rPr>
          <w:rFonts w:ascii="Arial" w:hAnsi="Arial" w:cs="Arial"/>
          <w:b/>
        </w:rPr>
        <w:t>Addis 60</w:t>
      </w:r>
      <w:r w:rsidRPr="009E1803">
        <w:rPr>
          <w:rFonts w:ascii="Arial" w:hAnsi="Arial" w:cs="Arial"/>
        </w:rPr>
        <w:br/>
      </w:r>
      <w:r w:rsidR="00590FC5" w:rsidRPr="009E1803">
        <w:rPr>
          <w:rFonts w:ascii="Arial" w:hAnsi="Arial" w:cs="Arial"/>
        </w:rPr>
        <w:t xml:space="preserve">4 years ago COVID would not have been in the list, so I </w:t>
      </w:r>
      <w:r w:rsidR="00B83A49">
        <w:rPr>
          <w:rFonts w:ascii="Arial" w:hAnsi="Arial" w:cs="Arial"/>
        </w:rPr>
        <w:t>think we really need to add a “D</w:t>
      </w:r>
      <w:r w:rsidR="00590FC5" w:rsidRPr="009E1803">
        <w:rPr>
          <w:rFonts w:ascii="Arial" w:hAnsi="Arial" w:cs="Arial"/>
        </w:rPr>
        <w:t>isease X” to the list and make sure we have systems in place to d</w:t>
      </w:r>
      <w:r w:rsidRPr="009E1803">
        <w:rPr>
          <w:rFonts w:ascii="Arial" w:hAnsi="Arial" w:cs="Arial"/>
        </w:rPr>
        <w:t>etect these and respond to them (b</w:t>
      </w:r>
      <w:r w:rsidR="00590FC5" w:rsidRPr="009E1803">
        <w:rPr>
          <w:rFonts w:ascii="Arial" w:hAnsi="Arial" w:cs="Arial"/>
        </w:rPr>
        <w:t>ut probably biased by the fact that I work mostly on emerging infections!)</w:t>
      </w:r>
      <w:r w:rsidR="00B83A49">
        <w:rPr>
          <w:rFonts w:ascii="Arial" w:hAnsi="Arial" w:cs="Arial"/>
        </w:rPr>
        <w:t>.</w:t>
      </w:r>
    </w:p>
    <w:p w:rsidR="00590FC5" w:rsidRPr="009E1803" w:rsidRDefault="004209B5" w:rsidP="00260445">
      <w:pPr>
        <w:spacing w:before="240"/>
        <w:rPr>
          <w:rFonts w:ascii="Arial" w:hAnsi="Arial" w:cs="Arial"/>
        </w:rPr>
      </w:pPr>
      <w:r w:rsidRPr="00B83A49">
        <w:rPr>
          <w:rFonts w:ascii="Arial" w:hAnsi="Arial" w:cs="Arial"/>
          <w:b/>
        </w:rPr>
        <w:t>Addis 57</w:t>
      </w:r>
      <w:r w:rsidRPr="009E1803">
        <w:rPr>
          <w:rFonts w:ascii="Arial" w:hAnsi="Arial" w:cs="Arial"/>
        </w:rPr>
        <w:br/>
      </w:r>
      <w:r w:rsidR="00590FC5" w:rsidRPr="009E1803">
        <w:rPr>
          <w:rFonts w:ascii="Arial" w:hAnsi="Arial" w:cs="Arial"/>
        </w:rPr>
        <w:t>I think the surprise is that the priorities are not surprising - could this</w:t>
      </w:r>
      <w:r w:rsidR="00B83A49">
        <w:rPr>
          <w:rFonts w:ascii="Arial" w:hAnsi="Arial" w:cs="Arial"/>
        </w:rPr>
        <w:t xml:space="preserve"> be driven by historical health-</w:t>
      </w:r>
      <w:r w:rsidR="00590FC5" w:rsidRPr="009E1803">
        <w:rPr>
          <w:rFonts w:ascii="Arial" w:hAnsi="Arial" w:cs="Arial"/>
        </w:rPr>
        <w:t>agenda setting as well as current priorities? Further, I think the lo</w:t>
      </w:r>
      <w:r w:rsidR="00B83A49">
        <w:rPr>
          <w:rFonts w:ascii="Arial" w:hAnsi="Arial" w:cs="Arial"/>
        </w:rPr>
        <w:t>wer relative priorities of COVID</w:t>
      </w:r>
      <w:r w:rsidR="00590FC5" w:rsidRPr="009E1803">
        <w:rPr>
          <w:rFonts w:ascii="Arial" w:hAnsi="Arial" w:cs="Arial"/>
        </w:rPr>
        <w:t xml:space="preserve">-19, flu and AMR in the </w:t>
      </w:r>
      <w:r w:rsidR="00B83A49">
        <w:rPr>
          <w:rFonts w:ascii="Arial" w:hAnsi="Arial" w:cs="Arial"/>
        </w:rPr>
        <w:t>[</w:t>
      </w:r>
      <w:r w:rsidR="00B83A49" w:rsidRPr="00B83A49">
        <w:rPr>
          <w:rFonts w:ascii="Arial" w:hAnsi="Arial" w:cs="Arial"/>
          <w:i/>
        </w:rPr>
        <w:t>African</w:t>
      </w:r>
      <w:r w:rsidR="00B83A49">
        <w:rPr>
          <w:rFonts w:ascii="Arial" w:hAnsi="Arial" w:cs="Arial"/>
        </w:rPr>
        <w:t xml:space="preserve">] </w:t>
      </w:r>
      <w:r w:rsidR="00590FC5" w:rsidRPr="009E1803">
        <w:rPr>
          <w:rFonts w:ascii="Arial" w:hAnsi="Arial" w:cs="Arial"/>
        </w:rPr>
        <w:t>region are useful to see - emphasised in Global North</w:t>
      </w:r>
      <w:r w:rsidR="00B83A49">
        <w:rPr>
          <w:rFonts w:ascii="Arial" w:hAnsi="Arial" w:cs="Arial"/>
        </w:rPr>
        <w:t>.</w:t>
      </w:r>
    </w:p>
    <w:p w:rsidR="00590FC5" w:rsidRPr="009E1803" w:rsidRDefault="004209B5" w:rsidP="00260445">
      <w:pPr>
        <w:spacing w:before="240"/>
        <w:rPr>
          <w:rFonts w:ascii="Arial" w:hAnsi="Arial" w:cs="Arial"/>
        </w:rPr>
      </w:pPr>
      <w:r w:rsidRPr="00B83A49">
        <w:rPr>
          <w:rFonts w:ascii="Arial" w:hAnsi="Arial" w:cs="Arial"/>
          <w:b/>
        </w:rPr>
        <w:t>Addis 06</w:t>
      </w:r>
      <w:r w:rsidRPr="009E1803">
        <w:rPr>
          <w:rFonts w:ascii="Arial" w:hAnsi="Arial" w:cs="Arial"/>
        </w:rPr>
        <w:br/>
      </w:r>
      <w:r w:rsidR="00590FC5" w:rsidRPr="009E1803">
        <w:rPr>
          <w:rFonts w:ascii="Arial" w:hAnsi="Arial" w:cs="Arial"/>
        </w:rPr>
        <w:t>Malaria is still a key issue but I have the impression many African countries like Ghana have become optimistic of elimination and braising themselves up for sensitive detection and surveillance</w:t>
      </w:r>
      <w:r w:rsidR="00B83A49">
        <w:rPr>
          <w:rFonts w:ascii="Arial" w:hAnsi="Arial" w:cs="Arial"/>
        </w:rPr>
        <w:t>.</w:t>
      </w:r>
    </w:p>
    <w:p w:rsidR="00590FC5" w:rsidRPr="009E1803" w:rsidRDefault="004209B5" w:rsidP="00260445">
      <w:pPr>
        <w:spacing w:before="240"/>
        <w:rPr>
          <w:rFonts w:ascii="Arial" w:hAnsi="Arial" w:cs="Arial"/>
        </w:rPr>
      </w:pPr>
      <w:r w:rsidRPr="00B83A49">
        <w:rPr>
          <w:rFonts w:ascii="Arial" w:hAnsi="Arial" w:cs="Arial"/>
          <w:b/>
        </w:rPr>
        <w:t>Addis 78</w:t>
      </w:r>
      <w:r w:rsidRPr="009E1803">
        <w:rPr>
          <w:rFonts w:ascii="Arial" w:hAnsi="Arial" w:cs="Arial"/>
        </w:rPr>
        <w:br/>
      </w:r>
      <w:r w:rsidR="00590FC5" w:rsidRPr="009E1803">
        <w:rPr>
          <w:rFonts w:ascii="Arial" w:hAnsi="Arial" w:cs="Arial"/>
        </w:rPr>
        <w:t xml:space="preserve">Not really surprised about the top 3 </w:t>
      </w:r>
      <w:r w:rsidR="00B83A49">
        <w:rPr>
          <w:rFonts w:ascii="Arial" w:hAnsi="Arial" w:cs="Arial"/>
        </w:rPr>
        <w:t>[</w:t>
      </w:r>
      <w:r w:rsidR="00B83A49" w:rsidRPr="00B83A49">
        <w:rPr>
          <w:rFonts w:ascii="Arial" w:hAnsi="Arial" w:cs="Arial"/>
          <w:i/>
        </w:rPr>
        <w:t>prioritized diseases</w:t>
      </w:r>
      <w:r w:rsidR="00B83A49">
        <w:rPr>
          <w:rFonts w:ascii="Arial" w:hAnsi="Arial" w:cs="Arial"/>
        </w:rPr>
        <w:t xml:space="preserve">] </w:t>
      </w:r>
      <w:r w:rsidR="00590FC5" w:rsidRPr="009E1803">
        <w:rPr>
          <w:rFonts w:ascii="Arial" w:hAnsi="Arial" w:cs="Arial"/>
        </w:rPr>
        <w:t>in Africa. Surprised that AMR is way down the list in Africa</w:t>
      </w:r>
      <w:r w:rsidRPr="009E1803">
        <w:rPr>
          <w:rFonts w:ascii="Arial" w:hAnsi="Arial" w:cs="Arial"/>
        </w:rPr>
        <w:t>.</w:t>
      </w:r>
      <w:r w:rsidRPr="009E1803">
        <w:rPr>
          <w:rFonts w:ascii="Arial" w:hAnsi="Arial" w:cs="Arial"/>
        </w:rPr>
        <w:br/>
      </w:r>
      <w:r w:rsidRPr="009E1803">
        <w:rPr>
          <w:rFonts w:ascii="Arial" w:hAnsi="Arial" w:cs="Arial"/>
        </w:rPr>
        <w:tab/>
      </w:r>
      <w:r w:rsidR="00B83A49">
        <w:rPr>
          <w:rFonts w:ascii="Arial" w:hAnsi="Arial" w:cs="Arial"/>
        </w:rPr>
        <w:t xml:space="preserve">- </w:t>
      </w:r>
      <w:r w:rsidRPr="00B83A49">
        <w:rPr>
          <w:rFonts w:ascii="Arial" w:hAnsi="Arial" w:cs="Arial"/>
          <w:b/>
        </w:rPr>
        <w:t>TGHN Representative 1</w:t>
      </w:r>
      <w:r w:rsidRPr="009E1803">
        <w:rPr>
          <w:rFonts w:ascii="Arial" w:hAnsi="Arial" w:cs="Arial"/>
        </w:rPr>
        <w:t xml:space="preserve">: Addis 78, do you have a view or an ideas why AMR is </w:t>
      </w:r>
      <w:r w:rsidR="00B83A49">
        <w:rPr>
          <w:rFonts w:ascii="Arial" w:hAnsi="Arial" w:cs="Arial"/>
        </w:rPr>
        <w:tab/>
      </w:r>
      <w:r w:rsidRPr="009E1803">
        <w:rPr>
          <w:rFonts w:ascii="Arial" w:hAnsi="Arial" w:cs="Arial"/>
        </w:rPr>
        <w:t>lower?</w:t>
      </w:r>
      <w:r w:rsidRPr="009E1803">
        <w:rPr>
          <w:rFonts w:ascii="Arial" w:hAnsi="Arial" w:cs="Arial"/>
        </w:rPr>
        <w:br/>
      </w:r>
      <w:r w:rsidRPr="009E1803">
        <w:rPr>
          <w:rFonts w:ascii="Arial" w:hAnsi="Arial" w:cs="Arial"/>
        </w:rPr>
        <w:tab/>
      </w:r>
      <w:r w:rsidR="00B83A49">
        <w:rPr>
          <w:rFonts w:ascii="Arial" w:hAnsi="Arial" w:cs="Arial"/>
        </w:rPr>
        <w:t xml:space="preserve">- </w:t>
      </w:r>
      <w:r w:rsidRPr="00B83A49">
        <w:rPr>
          <w:rFonts w:ascii="Arial" w:hAnsi="Arial" w:cs="Arial"/>
          <w:b/>
        </w:rPr>
        <w:t>Addis 78</w:t>
      </w:r>
      <w:r w:rsidRPr="009E1803">
        <w:rPr>
          <w:rFonts w:ascii="Arial" w:hAnsi="Arial" w:cs="Arial"/>
        </w:rPr>
        <w:t xml:space="preserve">: Might be because it is not very much labelled as such. It are very often </w:t>
      </w:r>
      <w:r w:rsidR="00B83A49">
        <w:rPr>
          <w:rFonts w:ascii="Arial" w:hAnsi="Arial" w:cs="Arial"/>
        </w:rPr>
        <w:tab/>
      </w:r>
      <w:r w:rsidRPr="009E1803">
        <w:rPr>
          <w:rFonts w:ascii="Arial" w:hAnsi="Arial" w:cs="Arial"/>
        </w:rPr>
        <w:t>secondary infections</w:t>
      </w:r>
      <w:r w:rsidR="00B83A49">
        <w:rPr>
          <w:rFonts w:ascii="Arial" w:hAnsi="Arial" w:cs="Arial"/>
        </w:rPr>
        <w:t>.</w:t>
      </w:r>
    </w:p>
    <w:p w:rsidR="00590FC5" w:rsidRPr="009E1803" w:rsidRDefault="004209B5" w:rsidP="00260445">
      <w:pPr>
        <w:spacing w:before="240"/>
        <w:rPr>
          <w:rFonts w:ascii="Arial" w:hAnsi="Arial" w:cs="Arial"/>
        </w:rPr>
      </w:pPr>
      <w:r w:rsidRPr="00B83A49">
        <w:rPr>
          <w:rFonts w:ascii="Arial" w:hAnsi="Arial" w:cs="Arial"/>
          <w:b/>
        </w:rPr>
        <w:t>Addis 77</w:t>
      </w:r>
      <w:r w:rsidRPr="009E1803">
        <w:rPr>
          <w:rFonts w:ascii="Arial" w:hAnsi="Arial" w:cs="Arial"/>
        </w:rPr>
        <w:br/>
      </w:r>
      <w:r w:rsidR="00590FC5" w:rsidRPr="009E1803">
        <w:rPr>
          <w:rFonts w:ascii="Arial" w:hAnsi="Arial" w:cs="Arial"/>
        </w:rPr>
        <w:t>I do somewhat agree with the survey findings; they reflect funding priorities</w:t>
      </w:r>
      <w:r w:rsidR="00B83A49">
        <w:rPr>
          <w:rFonts w:ascii="Arial" w:hAnsi="Arial" w:cs="Arial"/>
        </w:rPr>
        <w:t>.</w:t>
      </w:r>
    </w:p>
    <w:p w:rsidR="004209B5" w:rsidRPr="009E1803" w:rsidRDefault="004209B5" w:rsidP="00260445">
      <w:pPr>
        <w:spacing w:before="240"/>
        <w:rPr>
          <w:rFonts w:ascii="Arial" w:hAnsi="Arial" w:cs="Arial"/>
        </w:rPr>
      </w:pPr>
      <w:r w:rsidRPr="00B83A49">
        <w:rPr>
          <w:rFonts w:ascii="Arial" w:hAnsi="Arial" w:cs="Arial"/>
          <w:b/>
        </w:rPr>
        <w:t>Addis 82</w:t>
      </w:r>
      <w:r w:rsidRPr="009E1803">
        <w:rPr>
          <w:rFonts w:ascii="Arial" w:hAnsi="Arial" w:cs="Arial"/>
        </w:rPr>
        <w:br/>
      </w:r>
      <w:r w:rsidR="00590FC5" w:rsidRPr="009E1803">
        <w:rPr>
          <w:rFonts w:ascii="Arial" w:hAnsi="Arial" w:cs="Arial"/>
        </w:rPr>
        <w:t>Diseases high on the list are those for which there are good surveillance/ diagnostic resources.  Neglect</w:t>
      </w:r>
      <w:r w:rsidRPr="009E1803">
        <w:rPr>
          <w:rFonts w:ascii="Arial" w:hAnsi="Arial" w:cs="Arial"/>
        </w:rPr>
        <w:t>ed diseases are not on the list</w:t>
      </w:r>
      <w:r w:rsidR="00B83A49">
        <w:rPr>
          <w:rFonts w:ascii="Arial" w:hAnsi="Arial" w:cs="Arial"/>
        </w:rPr>
        <w:t>.</w:t>
      </w:r>
      <w:r w:rsidRPr="009E1803">
        <w:rPr>
          <w:rFonts w:ascii="Arial" w:hAnsi="Arial" w:cs="Arial"/>
        </w:rPr>
        <w:br/>
      </w:r>
      <w:r w:rsidR="00B83A49">
        <w:rPr>
          <w:rFonts w:ascii="Arial" w:hAnsi="Arial" w:cs="Arial"/>
        </w:rPr>
        <w:tab/>
        <w:t xml:space="preserve">- </w:t>
      </w:r>
      <w:r w:rsidRPr="00B83A49">
        <w:rPr>
          <w:rFonts w:ascii="Arial" w:hAnsi="Arial" w:cs="Arial"/>
          <w:b/>
        </w:rPr>
        <w:t>Addis 06</w:t>
      </w:r>
      <w:r w:rsidRPr="009E1803">
        <w:rPr>
          <w:rFonts w:ascii="Arial" w:hAnsi="Arial" w:cs="Arial"/>
        </w:rPr>
        <w:t>: I agree to this absolutely</w:t>
      </w:r>
      <w:r w:rsidR="00B83A49">
        <w:rPr>
          <w:rFonts w:ascii="Arial" w:hAnsi="Arial" w:cs="Arial"/>
        </w:rPr>
        <w:t>,</w:t>
      </w:r>
      <w:r w:rsidRPr="009E1803">
        <w:rPr>
          <w:rFonts w:ascii="Arial" w:hAnsi="Arial" w:cs="Arial"/>
        </w:rPr>
        <w:t xml:space="preserve"> diseases like cutaneous leishmaniasis </w:t>
      </w:r>
      <w:r w:rsidR="00B83A49">
        <w:rPr>
          <w:rFonts w:ascii="Arial" w:hAnsi="Arial" w:cs="Arial"/>
        </w:rPr>
        <w:t xml:space="preserve">(CL) </w:t>
      </w:r>
      <w:r w:rsidRPr="009E1803">
        <w:rPr>
          <w:rFonts w:ascii="Arial" w:hAnsi="Arial" w:cs="Arial"/>
        </w:rPr>
        <w:t xml:space="preserve">is </w:t>
      </w:r>
      <w:r w:rsidR="00B83A49">
        <w:rPr>
          <w:rFonts w:ascii="Arial" w:hAnsi="Arial" w:cs="Arial"/>
        </w:rPr>
        <w:tab/>
      </w:r>
      <w:r w:rsidRPr="009E1803">
        <w:rPr>
          <w:rFonts w:ascii="Arial" w:hAnsi="Arial" w:cs="Arial"/>
        </w:rPr>
        <w:t>driving antimicrobial resistance so</w:t>
      </w:r>
      <w:r w:rsidR="00B83A49">
        <w:rPr>
          <w:rFonts w:ascii="Arial" w:hAnsi="Arial" w:cs="Arial"/>
        </w:rPr>
        <w:t xml:space="preserve"> high. In Ghana CL is spreading</w:t>
      </w:r>
      <w:r w:rsidRPr="009E1803">
        <w:rPr>
          <w:rFonts w:ascii="Arial" w:hAnsi="Arial" w:cs="Arial"/>
        </w:rPr>
        <w:t xml:space="preserve">, sufferers use a lot of </w:t>
      </w:r>
      <w:r w:rsidR="00327838">
        <w:rPr>
          <w:rFonts w:ascii="Arial" w:hAnsi="Arial" w:cs="Arial"/>
        </w:rPr>
        <w:tab/>
      </w:r>
      <w:r w:rsidRPr="009E1803">
        <w:rPr>
          <w:rFonts w:ascii="Arial" w:hAnsi="Arial" w:cs="Arial"/>
        </w:rPr>
        <w:t>an</w:t>
      </w:r>
      <w:r w:rsidR="00B83A49">
        <w:rPr>
          <w:rFonts w:ascii="Arial" w:hAnsi="Arial" w:cs="Arial"/>
        </w:rPr>
        <w:t>tibiotics which are not working</w:t>
      </w:r>
      <w:r w:rsidRPr="009E1803">
        <w:rPr>
          <w:rFonts w:ascii="Arial" w:hAnsi="Arial" w:cs="Arial"/>
        </w:rPr>
        <w:t>, one of our studies show as much as 100% resistance</w:t>
      </w:r>
      <w:r w:rsidR="00B83A49">
        <w:rPr>
          <w:rFonts w:ascii="Arial" w:hAnsi="Arial" w:cs="Arial"/>
        </w:rPr>
        <w:t>.</w:t>
      </w:r>
    </w:p>
    <w:p w:rsidR="00590FC5" w:rsidRPr="009E1803" w:rsidRDefault="004209B5" w:rsidP="00260445">
      <w:pPr>
        <w:spacing w:before="240"/>
        <w:rPr>
          <w:rFonts w:ascii="Arial" w:hAnsi="Arial" w:cs="Arial"/>
        </w:rPr>
      </w:pPr>
      <w:r w:rsidRPr="00B83A49">
        <w:rPr>
          <w:rFonts w:ascii="Arial" w:hAnsi="Arial" w:cs="Arial"/>
          <w:b/>
        </w:rPr>
        <w:t>Addis 71</w:t>
      </w:r>
      <w:r w:rsidRPr="009E1803">
        <w:rPr>
          <w:rFonts w:ascii="Arial" w:hAnsi="Arial" w:cs="Arial"/>
        </w:rPr>
        <w:br/>
      </w:r>
      <w:r w:rsidR="00590FC5" w:rsidRPr="009E1803">
        <w:rPr>
          <w:rFonts w:ascii="Arial" w:hAnsi="Arial" w:cs="Arial"/>
        </w:rPr>
        <w:t>Most of the neglected tropical diseases are not considered on the list.</w:t>
      </w:r>
    </w:p>
    <w:p w:rsidR="00590FC5" w:rsidRPr="009E1803" w:rsidRDefault="004209B5" w:rsidP="00260445">
      <w:pPr>
        <w:spacing w:before="240"/>
        <w:rPr>
          <w:rFonts w:ascii="Arial" w:hAnsi="Arial" w:cs="Arial"/>
        </w:rPr>
      </w:pPr>
      <w:r w:rsidRPr="00B83A49">
        <w:rPr>
          <w:rFonts w:ascii="Arial" w:hAnsi="Arial" w:cs="Arial"/>
          <w:b/>
        </w:rPr>
        <w:t>Addis 83</w:t>
      </w:r>
      <w:r w:rsidRPr="009E1803">
        <w:rPr>
          <w:rFonts w:ascii="Arial" w:hAnsi="Arial" w:cs="Arial"/>
        </w:rPr>
        <w:br/>
        <w:t>I’m a</w:t>
      </w:r>
      <w:r w:rsidR="00590FC5" w:rsidRPr="009E1803">
        <w:rPr>
          <w:rFonts w:ascii="Arial" w:hAnsi="Arial" w:cs="Arial"/>
        </w:rPr>
        <w:t xml:space="preserve">lso not generally surprised by the findings. </w:t>
      </w:r>
      <w:r w:rsidRPr="009E1803">
        <w:rPr>
          <w:rFonts w:ascii="Arial" w:hAnsi="Arial" w:cs="Arial"/>
        </w:rPr>
        <w:t>Very much reflecting where p</w:t>
      </w:r>
      <w:r w:rsidR="00590FC5" w:rsidRPr="009E1803">
        <w:rPr>
          <w:rFonts w:ascii="Arial" w:hAnsi="Arial" w:cs="Arial"/>
        </w:rPr>
        <w:t>eople are working and the conditions that they are facing in their work</w:t>
      </w:r>
      <w:r w:rsidR="00B83A49">
        <w:rPr>
          <w:rFonts w:ascii="Arial" w:hAnsi="Arial" w:cs="Arial"/>
        </w:rPr>
        <w:t>.</w:t>
      </w:r>
    </w:p>
    <w:p w:rsidR="004209B5" w:rsidRPr="009E1803" w:rsidRDefault="004209B5" w:rsidP="00260445">
      <w:pPr>
        <w:spacing w:before="240"/>
        <w:rPr>
          <w:rFonts w:ascii="Arial" w:hAnsi="Arial" w:cs="Arial"/>
        </w:rPr>
      </w:pPr>
      <w:r w:rsidRPr="00B83A49">
        <w:rPr>
          <w:rFonts w:ascii="Arial" w:hAnsi="Arial" w:cs="Arial"/>
          <w:b/>
        </w:rPr>
        <w:lastRenderedPageBreak/>
        <w:t>Addis 55</w:t>
      </w:r>
      <w:r w:rsidRPr="009E1803">
        <w:rPr>
          <w:rFonts w:ascii="Arial" w:hAnsi="Arial" w:cs="Arial"/>
        </w:rPr>
        <w:br/>
      </w:r>
      <w:proofErr w:type="gramStart"/>
      <w:r w:rsidR="00590FC5" w:rsidRPr="009E1803">
        <w:rPr>
          <w:rFonts w:ascii="Arial" w:hAnsi="Arial" w:cs="Arial"/>
        </w:rPr>
        <w:t>The</w:t>
      </w:r>
      <w:proofErr w:type="gramEnd"/>
      <w:r w:rsidR="00590FC5" w:rsidRPr="009E1803">
        <w:rPr>
          <w:rFonts w:ascii="Arial" w:hAnsi="Arial" w:cs="Arial"/>
        </w:rPr>
        <w:t xml:space="preserve"> priorities should be put in perspectives (profile, expertise, burden, funding opportunities, period of Survey, disease focus rather than Health focus): Who's priority counts?</w:t>
      </w:r>
      <w:r w:rsidR="00C24541">
        <w:rPr>
          <w:rFonts w:ascii="Arial" w:hAnsi="Arial" w:cs="Arial"/>
        </w:rPr>
        <w:br/>
      </w:r>
      <w:r w:rsidR="00C24541">
        <w:rPr>
          <w:rFonts w:ascii="Arial" w:hAnsi="Arial" w:cs="Arial"/>
        </w:rPr>
        <w:tab/>
      </w:r>
      <w:r w:rsidR="00C24541" w:rsidRPr="00C24541">
        <w:rPr>
          <w:rFonts w:ascii="Arial" w:hAnsi="Arial" w:cs="Arial"/>
          <w:b/>
        </w:rPr>
        <w:t>Addis 67</w:t>
      </w:r>
      <w:r w:rsidR="00C24541">
        <w:rPr>
          <w:rFonts w:ascii="Arial" w:hAnsi="Arial" w:cs="Arial"/>
        </w:rPr>
        <w:t xml:space="preserve">: </w:t>
      </w:r>
      <w:r w:rsidR="00C24541" w:rsidRPr="00C24541">
        <w:rPr>
          <w:rFonts w:ascii="Arial" w:hAnsi="Arial" w:cs="Arial"/>
        </w:rPr>
        <w:t xml:space="preserve">I like the idea of visualizing the data to emphasize who prioritized what from the </w:t>
      </w:r>
      <w:r w:rsidR="00C24541">
        <w:rPr>
          <w:rFonts w:ascii="Arial" w:hAnsi="Arial" w:cs="Arial"/>
        </w:rPr>
        <w:tab/>
      </w:r>
      <w:r w:rsidR="00C24541" w:rsidRPr="00C24541">
        <w:rPr>
          <w:rFonts w:ascii="Arial" w:hAnsi="Arial" w:cs="Arial"/>
        </w:rPr>
        <w:t>survey results.</w:t>
      </w:r>
      <w:r w:rsidRPr="009E1803">
        <w:rPr>
          <w:rFonts w:ascii="Arial" w:hAnsi="Arial" w:cs="Arial"/>
        </w:rPr>
        <w:br/>
      </w:r>
      <w:r w:rsidRPr="009E1803">
        <w:rPr>
          <w:rFonts w:ascii="Arial" w:hAnsi="Arial" w:cs="Arial"/>
        </w:rPr>
        <w:tab/>
      </w:r>
      <w:r w:rsidRPr="00B83A49">
        <w:rPr>
          <w:rFonts w:ascii="Arial" w:hAnsi="Arial" w:cs="Arial"/>
          <w:b/>
        </w:rPr>
        <w:t>Addis 83</w:t>
      </w:r>
      <w:r w:rsidRPr="009E1803">
        <w:rPr>
          <w:rFonts w:ascii="Arial" w:hAnsi="Arial" w:cs="Arial"/>
        </w:rPr>
        <w:t xml:space="preserve">: </w:t>
      </w:r>
      <w:r w:rsidR="00B83A49">
        <w:rPr>
          <w:rFonts w:ascii="Arial" w:hAnsi="Arial" w:cs="Arial"/>
        </w:rPr>
        <w:t>This is a difficult question</w:t>
      </w:r>
      <w:r w:rsidRPr="009E1803">
        <w:rPr>
          <w:rFonts w:ascii="Arial" w:hAnsi="Arial" w:cs="Arial"/>
        </w:rPr>
        <w:t xml:space="preserve"> - how does one</w:t>
      </w:r>
      <w:r w:rsidR="00327838">
        <w:rPr>
          <w:rFonts w:ascii="Arial" w:hAnsi="Arial" w:cs="Arial"/>
        </w:rPr>
        <w:t xml:space="preserve"> do a prioritisation exercise. T</w:t>
      </w:r>
      <w:r w:rsidRPr="009E1803">
        <w:rPr>
          <w:rFonts w:ascii="Arial" w:hAnsi="Arial" w:cs="Arial"/>
        </w:rPr>
        <w:t xml:space="preserve">here are </w:t>
      </w:r>
      <w:r w:rsidR="00327838">
        <w:rPr>
          <w:rFonts w:ascii="Arial" w:hAnsi="Arial" w:cs="Arial"/>
        </w:rPr>
        <w:tab/>
      </w:r>
      <w:r w:rsidRPr="009E1803">
        <w:rPr>
          <w:rFonts w:ascii="Arial" w:hAnsi="Arial" w:cs="Arial"/>
        </w:rPr>
        <w:t>several approaches</w:t>
      </w:r>
      <w:r w:rsidR="00B83A49">
        <w:rPr>
          <w:rFonts w:ascii="Arial" w:hAnsi="Arial" w:cs="Arial"/>
        </w:rPr>
        <w:t>.</w:t>
      </w:r>
    </w:p>
    <w:p w:rsidR="00590FC5" w:rsidRPr="009E1803" w:rsidRDefault="004209B5" w:rsidP="00260445">
      <w:pPr>
        <w:spacing w:before="240"/>
        <w:rPr>
          <w:rFonts w:ascii="Arial" w:hAnsi="Arial" w:cs="Arial"/>
        </w:rPr>
      </w:pPr>
      <w:r w:rsidRPr="00B83A49">
        <w:rPr>
          <w:rFonts w:ascii="Arial" w:hAnsi="Arial" w:cs="Arial"/>
          <w:b/>
        </w:rPr>
        <w:t>Addis 05</w:t>
      </w:r>
      <w:r w:rsidRPr="009E1803">
        <w:rPr>
          <w:rFonts w:ascii="Arial" w:hAnsi="Arial" w:cs="Arial"/>
        </w:rPr>
        <w:br/>
      </w:r>
      <w:r w:rsidR="00590FC5" w:rsidRPr="009E1803">
        <w:rPr>
          <w:rFonts w:ascii="Arial" w:hAnsi="Arial" w:cs="Arial"/>
        </w:rPr>
        <w:t>I agree with the findings. We need to pay attention to cholera well as it low ranked. This is because for a particular region in North West Nigeria, it's a problem where there is lack of pipe borne water and the rural population resolve to unclean and unprotecte</w:t>
      </w:r>
      <w:r w:rsidR="00B83A49">
        <w:rPr>
          <w:rFonts w:ascii="Arial" w:hAnsi="Arial" w:cs="Arial"/>
        </w:rPr>
        <w:t>d water, which in turn affects</w:t>
      </w:r>
      <w:r w:rsidR="00590FC5" w:rsidRPr="009E1803">
        <w:rPr>
          <w:rFonts w:ascii="Arial" w:hAnsi="Arial" w:cs="Arial"/>
        </w:rPr>
        <w:t xml:space="preserve"> children</w:t>
      </w:r>
      <w:r w:rsidR="00B83A49">
        <w:rPr>
          <w:rFonts w:ascii="Arial" w:hAnsi="Arial" w:cs="Arial"/>
        </w:rPr>
        <w:t xml:space="preserve"> under 5</w:t>
      </w:r>
      <w:r w:rsidR="00590FC5" w:rsidRPr="009E1803">
        <w:rPr>
          <w:rFonts w:ascii="Arial" w:hAnsi="Arial" w:cs="Arial"/>
        </w:rPr>
        <w:t>.</w:t>
      </w:r>
    </w:p>
    <w:p w:rsidR="00590FC5" w:rsidRPr="009E1803" w:rsidRDefault="004209B5" w:rsidP="00260445">
      <w:pPr>
        <w:spacing w:before="240"/>
        <w:rPr>
          <w:rFonts w:ascii="Arial" w:hAnsi="Arial" w:cs="Arial"/>
        </w:rPr>
      </w:pPr>
      <w:r w:rsidRPr="00B83A49">
        <w:rPr>
          <w:rFonts w:ascii="Arial" w:hAnsi="Arial" w:cs="Arial"/>
          <w:b/>
        </w:rPr>
        <w:t>Addis 77</w:t>
      </w:r>
      <w:r w:rsidRPr="009E1803">
        <w:rPr>
          <w:rFonts w:ascii="Arial" w:hAnsi="Arial" w:cs="Arial"/>
        </w:rPr>
        <w:br/>
      </w:r>
      <w:r w:rsidR="00590FC5" w:rsidRPr="009E1803">
        <w:rPr>
          <w:rFonts w:ascii="Arial" w:hAnsi="Arial" w:cs="Arial"/>
        </w:rPr>
        <w:t>Strengthening integrated disease surveillance should be a priority in Africa</w:t>
      </w:r>
      <w:r w:rsidR="00B83A49">
        <w:rPr>
          <w:rFonts w:ascii="Arial" w:hAnsi="Arial" w:cs="Arial"/>
        </w:rPr>
        <w:t>.</w:t>
      </w:r>
    </w:p>
    <w:p w:rsidR="00590FC5" w:rsidRPr="009E1803" w:rsidRDefault="004209B5" w:rsidP="00260445">
      <w:pPr>
        <w:spacing w:before="240"/>
        <w:rPr>
          <w:rFonts w:ascii="Arial" w:hAnsi="Arial" w:cs="Arial"/>
        </w:rPr>
      </w:pPr>
      <w:r w:rsidRPr="00B83A49">
        <w:rPr>
          <w:rFonts w:ascii="Arial" w:hAnsi="Arial" w:cs="Arial"/>
          <w:b/>
        </w:rPr>
        <w:t>Addis 55</w:t>
      </w:r>
      <w:r w:rsidRPr="009E1803">
        <w:rPr>
          <w:rFonts w:ascii="Arial" w:hAnsi="Arial" w:cs="Arial"/>
        </w:rPr>
        <w:br/>
      </w:r>
      <w:proofErr w:type="gramStart"/>
      <w:r w:rsidR="00590FC5" w:rsidRPr="009E1803">
        <w:rPr>
          <w:rFonts w:ascii="Arial" w:hAnsi="Arial" w:cs="Arial"/>
        </w:rPr>
        <w:t>We</w:t>
      </w:r>
      <w:proofErr w:type="gramEnd"/>
      <w:r w:rsidR="00590FC5" w:rsidRPr="009E1803">
        <w:rPr>
          <w:rFonts w:ascii="Arial" w:hAnsi="Arial" w:cs="Arial"/>
        </w:rPr>
        <w:t xml:space="preserve"> should m</w:t>
      </w:r>
      <w:r w:rsidR="00260445">
        <w:rPr>
          <w:rFonts w:ascii="Arial" w:hAnsi="Arial" w:cs="Arial"/>
        </w:rPr>
        <w:t>ove from disease focus to more h</w:t>
      </w:r>
      <w:r w:rsidR="00590FC5" w:rsidRPr="009E1803">
        <w:rPr>
          <w:rFonts w:ascii="Arial" w:hAnsi="Arial" w:cs="Arial"/>
        </w:rPr>
        <w:t>ealth/threat focus</w:t>
      </w:r>
      <w:r w:rsidR="00B83A49">
        <w:rPr>
          <w:rFonts w:ascii="Arial" w:hAnsi="Arial" w:cs="Arial"/>
        </w:rPr>
        <w:t>.</w:t>
      </w:r>
      <w:r w:rsidRPr="009E1803">
        <w:rPr>
          <w:rFonts w:ascii="Arial" w:hAnsi="Arial" w:cs="Arial"/>
        </w:rPr>
        <w:br/>
      </w:r>
      <w:r w:rsidR="00B83A49">
        <w:rPr>
          <w:rFonts w:ascii="Arial" w:hAnsi="Arial" w:cs="Arial"/>
        </w:rPr>
        <w:tab/>
      </w:r>
      <w:r w:rsidRPr="00B83A49">
        <w:rPr>
          <w:rFonts w:ascii="Arial" w:hAnsi="Arial" w:cs="Arial"/>
          <w:b/>
        </w:rPr>
        <w:t>Addis 60</w:t>
      </w:r>
      <w:r w:rsidR="00B83A49">
        <w:rPr>
          <w:rFonts w:ascii="Arial" w:hAnsi="Arial" w:cs="Arial"/>
        </w:rPr>
        <w:t>:</w:t>
      </w:r>
      <w:r w:rsidRPr="009E1803">
        <w:rPr>
          <w:rFonts w:ascii="Arial" w:hAnsi="Arial" w:cs="Arial"/>
        </w:rPr>
        <w:t xml:space="preserve"> </w:t>
      </w:r>
      <w:r w:rsidR="00B83A49">
        <w:rPr>
          <w:rFonts w:ascii="Arial" w:hAnsi="Arial" w:cs="Arial"/>
        </w:rPr>
        <w:t>Totally agree with this.</w:t>
      </w:r>
    </w:p>
    <w:p w:rsidR="00590FC5" w:rsidRPr="009E1803" w:rsidRDefault="00B83A49" w:rsidP="00260445">
      <w:pPr>
        <w:spacing w:before="240"/>
        <w:rPr>
          <w:rFonts w:ascii="Arial" w:hAnsi="Arial" w:cs="Arial"/>
        </w:rPr>
      </w:pPr>
      <w:r w:rsidRPr="00B83A49">
        <w:rPr>
          <w:rFonts w:ascii="Arial" w:hAnsi="Arial" w:cs="Arial"/>
          <w:b/>
        </w:rPr>
        <w:t>Addis 83</w:t>
      </w:r>
      <w:r w:rsidR="004209B5" w:rsidRPr="009E1803">
        <w:rPr>
          <w:rFonts w:ascii="Arial" w:hAnsi="Arial" w:cs="Arial"/>
        </w:rPr>
        <w:br/>
      </w:r>
      <w:proofErr w:type="gramStart"/>
      <w:r>
        <w:rPr>
          <w:rFonts w:ascii="Arial" w:hAnsi="Arial" w:cs="Arial"/>
        </w:rPr>
        <w:t>S</w:t>
      </w:r>
      <w:r w:rsidR="00590FC5" w:rsidRPr="009E1803">
        <w:rPr>
          <w:rFonts w:ascii="Arial" w:hAnsi="Arial" w:cs="Arial"/>
        </w:rPr>
        <w:t>omething</w:t>
      </w:r>
      <w:proofErr w:type="gramEnd"/>
      <w:r w:rsidR="00590FC5" w:rsidRPr="009E1803">
        <w:rPr>
          <w:rFonts w:ascii="Arial" w:hAnsi="Arial" w:cs="Arial"/>
        </w:rPr>
        <w:t xml:space="preserve"> that was not mentioned as a cross-cutting theme - diagnosis for a lot of infections prioritised is essential</w:t>
      </w:r>
      <w:r>
        <w:rPr>
          <w:rFonts w:ascii="Arial" w:hAnsi="Arial" w:cs="Arial"/>
        </w:rPr>
        <w:t>,</w:t>
      </w:r>
      <w:r w:rsidR="00590FC5" w:rsidRPr="009E1803">
        <w:rPr>
          <w:rFonts w:ascii="Arial" w:hAnsi="Arial" w:cs="Arial"/>
        </w:rPr>
        <w:t xml:space="preserve"> particularly in LMIC</w:t>
      </w:r>
      <w:r>
        <w:rPr>
          <w:rFonts w:ascii="Arial" w:hAnsi="Arial" w:cs="Arial"/>
        </w:rPr>
        <w:t>.</w:t>
      </w:r>
    </w:p>
    <w:p w:rsidR="00590FC5" w:rsidRPr="009E1803" w:rsidRDefault="009E1803" w:rsidP="00C24541">
      <w:pPr>
        <w:rPr>
          <w:rFonts w:ascii="Arial" w:hAnsi="Arial" w:cs="Arial"/>
        </w:rPr>
      </w:pPr>
      <w:r w:rsidRPr="00B83A49">
        <w:rPr>
          <w:rFonts w:ascii="Arial" w:hAnsi="Arial" w:cs="Arial"/>
          <w:b/>
        </w:rPr>
        <w:t>Addis 57</w:t>
      </w:r>
      <w:r w:rsidR="00B83A49">
        <w:rPr>
          <w:rFonts w:ascii="Arial" w:hAnsi="Arial" w:cs="Arial"/>
        </w:rPr>
        <w:br/>
      </w:r>
      <w:r w:rsidR="00590FC5" w:rsidRPr="009E1803">
        <w:rPr>
          <w:rFonts w:ascii="Arial" w:hAnsi="Arial" w:cs="Arial"/>
        </w:rPr>
        <w:t xml:space="preserve">Agree with comment </w:t>
      </w:r>
      <w:r w:rsidRPr="009E1803">
        <w:rPr>
          <w:rFonts w:ascii="Arial" w:hAnsi="Arial" w:cs="Arial"/>
        </w:rPr>
        <w:t>[</w:t>
      </w:r>
      <w:r w:rsidRPr="00B83A49">
        <w:rPr>
          <w:rFonts w:ascii="Arial" w:hAnsi="Arial" w:cs="Arial"/>
          <w:i/>
        </w:rPr>
        <w:t>in the room</w:t>
      </w:r>
      <w:r w:rsidRPr="009E1803">
        <w:rPr>
          <w:rFonts w:ascii="Arial" w:hAnsi="Arial" w:cs="Arial"/>
        </w:rPr>
        <w:t xml:space="preserve">] </w:t>
      </w:r>
      <w:r w:rsidR="00590FC5" w:rsidRPr="009E1803">
        <w:rPr>
          <w:rFonts w:ascii="Arial" w:hAnsi="Arial" w:cs="Arial"/>
        </w:rPr>
        <w:t>on fungal infections</w:t>
      </w:r>
      <w:r w:rsidRPr="009E1803">
        <w:rPr>
          <w:rFonts w:ascii="Arial" w:hAnsi="Arial" w:cs="Arial"/>
        </w:rPr>
        <w:t xml:space="preserve"> [</w:t>
      </w:r>
      <w:r w:rsidRPr="00B83A49">
        <w:rPr>
          <w:rFonts w:ascii="Arial" w:hAnsi="Arial" w:cs="Arial"/>
          <w:i/>
        </w:rPr>
        <w:t>needing to be considered</w:t>
      </w:r>
      <w:r w:rsidRPr="009E1803">
        <w:rPr>
          <w:rFonts w:ascii="Arial" w:hAnsi="Arial" w:cs="Arial"/>
        </w:rPr>
        <w:t>]</w:t>
      </w:r>
      <w:r w:rsidR="00590FC5" w:rsidRPr="009E1803">
        <w:rPr>
          <w:rFonts w:ascii="Arial" w:hAnsi="Arial" w:cs="Arial"/>
        </w:rPr>
        <w:t xml:space="preserve"> - oral candidiasis is highly prevalent in hospitalised children with undernutrition &amp; HIV and potential driver/contributor to disseminated inflammation and poor clinical outcomes - climate change could increase virulence</w:t>
      </w:r>
      <w:r w:rsidR="00B83A49">
        <w:rPr>
          <w:rFonts w:ascii="Arial" w:hAnsi="Arial" w:cs="Arial"/>
        </w:rPr>
        <w:t>.</w:t>
      </w:r>
      <w:r w:rsidR="00C24541">
        <w:rPr>
          <w:rFonts w:ascii="Arial" w:hAnsi="Arial" w:cs="Arial"/>
        </w:rPr>
        <w:br/>
      </w:r>
      <w:r w:rsidR="00C24541">
        <w:rPr>
          <w:rFonts w:ascii="Arial" w:hAnsi="Arial" w:cs="Arial"/>
        </w:rPr>
        <w:tab/>
      </w:r>
      <w:r w:rsidR="00C24541" w:rsidRPr="00C24541">
        <w:rPr>
          <w:rFonts w:ascii="Arial" w:hAnsi="Arial" w:cs="Arial"/>
          <w:b/>
        </w:rPr>
        <w:t>Addis 67</w:t>
      </w:r>
      <w:r w:rsidR="00C24541">
        <w:rPr>
          <w:rFonts w:ascii="Arial" w:hAnsi="Arial" w:cs="Arial"/>
        </w:rPr>
        <w:t>:100%</w:t>
      </w:r>
      <w:r w:rsidR="00C24541" w:rsidRPr="00074512">
        <w:rPr>
          <w:rFonts w:ascii="Arial" w:hAnsi="Arial" w:cs="Arial"/>
        </w:rPr>
        <w:t xml:space="preserve"> agree - another example of an understudied category of threats that are </w:t>
      </w:r>
      <w:r w:rsidR="00C24541">
        <w:rPr>
          <w:rFonts w:ascii="Arial" w:hAnsi="Arial" w:cs="Arial"/>
        </w:rPr>
        <w:tab/>
      </w:r>
      <w:r w:rsidR="00C24541" w:rsidRPr="00074512">
        <w:rPr>
          <w:rFonts w:ascii="Arial" w:hAnsi="Arial" w:cs="Arial"/>
        </w:rPr>
        <w:t xml:space="preserve">increasing but without concomitant investments to understand how much and how fast they </w:t>
      </w:r>
      <w:r w:rsidR="00C24541">
        <w:rPr>
          <w:rFonts w:ascii="Arial" w:hAnsi="Arial" w:cs="Arial"/>
        </w:rPr>
        <w:tab/>
        <w:t>are increasing.</w:t>
      </w:r>
    </w:p>
    <w:p w:rsidR="00590FC5" w:rsidRPr="009E1803" w:rsidRDefault="009E1803" w:rsidP="00260445">
      <w:pPr>
        <w:spacing w:before="240"/>
        <w:rPr>
          <w:rFonts w:ascii="Arial" w:hAnsi="Arial" w:cs="Arial"/>
        </w:rPr>
      </w:pPr>
      <w:r w:rsidRPr="00B83A49">
        <w:rPr>
          <w:rFonts w:ascii="Arial" w:hAnsi="Arial" w:cs="Arial"/>
          <w:b/>
        </w:rPr>
        <w:t>Addis 57</w:t>
      </w:r>
      <w:r w:rsidR="00B83A49">
        <w:rPr>
          <w:rFonts w:ascii="Arial" w:hAnsi="Arial" w:cs="Arial"/>
        </w:rPr>
        <w:br/>
      </w:r>
      <w:r w:rsidR="00590FC5" w:rsidRPr="009E1803">
        <w:rPr>
          <w:rFonts w:ascii="Arial" w:hAnsi="Arial" w:cs="Arial"/>
        </w:rPr>
        <w:t>Really great point on likelihood</w:t>
      </w:r>
      <w:r w:rsidRPr="009E1803">
        <w:rPr>
          <w:rFonts w:ascii="Arial" w:hAnsi="Arial" w:cs="Arial"/>
        </w:rPr>
        <w:t xml:space="preserve"> of</w:t>
      </w:r>
      <w:r w:rsidR="00B83A49">
        <w:rPr>
          <w:rFonts w:ascii="Arial" w:hAnsi="Arial" w:cs="Arial"/>
        </w:rPr>
        <w:t xml:space="preserve"> [</w:t>
      </w:r>
      <w:r w:rsidR="00B83A49" w:rsidRPr="00B83A49">
        <w:rPr>
          <w:rFonts w:ascii="Arial" w:hAnsi="Arial" w:cs="Arial"/>
          <w:i/>
        </w:rPr>
        <w:t>research</w:t>
      </w:r>
      <w:r w:rsidR="00B83A49">
        <w:rPr>
          <w:rFonts w:ascii="Arial" w:hAnsi="Arial" w:cs="Arial"/>
        </w:rPr>
        <w:t>]</w:t>
      </w:r>
      <w:r w:rsidRPr="009E1803">
        <w:rPr>
          <w:rFonts w:ascii="Arial" w:hAnsi="Arial" w:cs="Arial"/>
        </w:rPr>
        <w:t xml:space="preserve"> impact driving </w:t>
      </w:r>
      <w:r w:rsidR="00B83A49">
        <w:rPr>
          <w:rFonts w:ascii="Arial" w:hAnsi="Arial" w:cs="Arial"/>
        </w:rPr>
        <w:t>[</w:t>
      </w:r>
      <w:r w:rsidR="00B83A49" w:rsidRPr="00B83A49">
        <w:rPr>
          <w:rFonts w:ascii="Arial" w:hAnsi="Arial" w:cs="Arial"/>
          <w:i/>
        </w:rPr>
        <w:t>funding</w:t>
      </w:r>
      <w:r w:rsidR="00B83A49">
        <w:rPr>
          <w:rFonts w:ascii="Arial" w:hAnsi="Arial" w:cs="Arial"/>
        </w:rPr>
        <w:t xml:space="preserve">] </w:t>
      </w:r>
      <w:r w:rsidRPr="009E1803">
        <w:rPr>
          <w:rFonts w:ascii="Arial" w:hAnsi="Arial" w:cs="Arial"/>
        </w:rPr>
        <w:t>focus from Addis 59 [</w:t>
      </w:r>
      <w:r w:rsidRPr="00B83A49">
        <w:rPr>
          <w:rFonts w:ascii="Arial" w:hAnsi="Arial" w:cs="Arial"/>
          <w:i/>
        </w:rPr>
        <w:t>in person</w:t>
      </w:r>
      <w:r w:rsidRPr="009E1803">
        <w:rPr>
          <w:rFonts w:ascii="Arial" w:hAnsi="Arial" w:cs="Arial"/>
        </w:rPr>
        <w:t>]</w:t>
      </w:r>
      <w:r w:rsidR="00B83A49">
        <w:rPr>
          <w:rFonts w:ascii="Arial" w:hAnsi="Arial" w:cs="Arial"/>
        </w:rPr>
        <w:t>.</w:t>
      </w:r>
    </w:p>
    <w:p w:rsidR="00590FC5" w:rsidRPr="009E1803" w:rsidRDefault="00B83A49" w:rsidP="00260445">
      <w:pPr>
        <w:spacing w:before="240"/>
        <w:rPr>
          <w:rFonts w:ascii="Arial" w:hAnsi="Arial" w:cs="Arial"/>
        </w:rPr>
      </w:pPr>
      <w:r w:rsidRPr="00B83A49">
        <w:rPr>
          <w:rFonts w:ascii="Arial" w:hAnsi="Arial" w:cs="Arial"/>
          <w:b/>
        </w:rPr>
        <w:t>Addis 60</w:t>
      </w:r>
      <w:r>
        <w:rPr>
          <w:rFonts w:ascii="Arial" w:hAnsi="Arial" w:cs="Arial"/>
        </w:rPr>
        <w:br/>
      </w:r>
      <w:r w:rsidR="00590FC5" w:rsidRPr="009E1803">
        <w:rPr>
          <w:rFonts w:ascii="Arial" w:hAnsi="Arial" w:cs="Arial"/>
        </w:rPr>
        <w:t xml:space="preserve">Comment on what is being said </w:t>
      </w:r>
      <w:r w:rsidR="009E1803" w:rsidRPr="009E1803">
        <w:rPr>
          <w:rFonts w:ascii="Arial" w:hAnsi="Arial" w:cs="Arial"/>
        </w:rPr>
        <w:t>[</w:t>
      </w:r>
      <w:r w:rsidR="009E1803" w:rsidRPr="00B83A49">
        <w:rPr>
          <w:rFonts w:ascii="Arial" w:hAnsi="Arial" w:cs="Arial"/>
          <w:i/>
        </w:rPr>
        <w:t>in person</w:t>
      </w:r>
      <w:r w:rsidR="009E1803" w:rsidRPr="009E1803">
        <w:rPr>
          <w:rFonts w:ascii="Arial" w:hAnsi="Arial" w:cs="Arial"/>
        </w:rPr>
        <w:t xml:space="preserve">] </w:t>
      </w:r>
      <w:r w:rsidR="00590FC5" w:rsidRPr="009E1803">
        <w:rPr>
          <w:rFonts w:ascii="Arial" w:hAnsi="Arial" w:cs="Arial"/>
        </w:rPr>
        <w:t>about evidence synthesis: I would caution that published work will be biased towards what is well funded and</w:t>
      </w:r>
      <w:r w:rsidR="009E1803" w:rsidRPr="009E1803">
        <w:rPr>
          <w:rFonts w:ascii="Arial" w:hAnsi="Arial" w:cs="Arial"/>
        </w:rPr>
        <w:t xml:space="preserve"> for which surveillance is good</w:t>
      </w:r>
      <w:r w:rsidR="009E1803" w:rsidRPr="009E1803">
        <w:rPr>
          <w:rFonts w:ascii="Arial" w:hAnsi="Arial" w:cs="Arial"/>
        </w:rPr>
        <w:br/>
      </w:r>
      <w:r>
        <w:rPr>
          <w:rFonts w:ascii="Arial" w:hAnsi="Arial" w:cs="Arial"/>
        </w:rPr>
        <w:tab/>
      </w:r>
      <w:r w:rsidR="009E1803" w:rsidRPr="00B83A49">
        <w:rPr>
          <w:rFonts w:ascii="Arial" w:hAnsi="Arial" w:cs="Arial"/>
          <w:b/>
        </w:rPr>
        <w:t>Addis 83</w:t>
      </w:r>
      <w:r w:rsidR="009E1803" w:rsidRPr="009E1803">
        <w:rPr>
          <w:rFonts w:ascii="Arial" w:hAnsi="Arial" w:cs="Arial"/>
        </w:rPr>
        <w:t xml:space="preserve">: </w:t>
      </w:r>
      <w:r w:rsidR="00590FC5" w:rsidRPr="009E1803">
        <w:rPr>
          <w:rFonts w:ascii="Arial" w:hAnsi="Arial" w:cs="Arial"/>
        </w:rPr>
        <w:t xml:space="preserve">Agree it is also resource intensive, but one can identify priorities then ask </w:t>
      </w:r>
      <w:r>
        <w:rPr>
          <w:rFonts w:ascii="Arial" w:hAnsi="Arial" w:cs="Arial"/>
        </w:rPr>
        <w:tab/>
        <w:t>experts (of course in this s</w:t>
      </w:r>
      <w:r w:rsidR="00590FC5" w:rsidRPr="009E1803">
        <w:rPr>
          <w:rFonts w:ascii="Arial" w:hAnsi="Arial" w:cs="Arial"/>
        </w:rPr>
        <w:t>etting it may be difficult to select the experts)</w:t>
      </w:r>
      <w:r>
        <w:rPr>
          <w:rFonts w:ascii="Arial" w:hAnsi="Arial" w:cs="Arial"/>
        </w:rPr>
        <w:t>.</w:t>
      </w:r>
    </w:p>
    <w:p w:rsidR="00590FC5" w:rsidRPr="009E1803" w:rsidRDefault="009E1803" w:rsidP="00260445">
      <w:pPr>
        <w:spacing w:before="240"/>
        <w:rPr>
          <w:rFonts w:ascii="Arial" w:hAnsi="Arial" w:cs="Arial"/>
        </w:rPr>
      </w:pPr>
      <w:r w:rsidRPr="00B83A49">
        <w:rPr>
          <w:rFonts w:ascii="Arial" w:hAnsi="Arial" w:cs="Arial"/>
          <w:b/>
        </w:rPr>
        <w:t>Addis 54</w:t>
      </w:r>
      <w:r w:rsidRPr="009E1803">
        <w:rPr>
          <w:rFonts w:ascii="Arial" w:hAnsi="Arial" w:cs="Arial"/>
        </w:rPr>
        <w:br/>
        <w:t>Good morning everyone.</w:t>
      </w:r>
      <w:r w:rsidR="00590FC5" w:rsidRPr="009E1803">
        <w:rPr>
          <w:rFonts w:ascii="Arial" w:hAnsi="Arial" w:cs="Arial"/>
        </w:rPr>
        <w:t xml:space="preserve"> I agree with the disease ranking for </w:t>
      </w:r>
      <w:r w:rsidR="00B83A49">
        <w:rPr>
          <w:rFonts w:ascii="Arial" w:hAnsi="Arial" w:cs="Arial"/>
        </w:rPr>
        <w:t xml:space="preserve">the </w:t>
      </w:r>
      <w:r w:rsidR="00590FC5" w:rsidRPr="009E1803">
        <w:rPr>
          <w:rFonts w:ascii="Arial" w:hAnsi="Arial" w:cs="Arial"/>
        </w:rPr>
        <w:t xml:space="preserve">Africa region. However, I think Ebola, Lassa </w:t>
      </w:r>
      <w:r w:rsidR="00B83A49">
        <w:rPr>
          <w:rFonts w:ascii="Arial" w:hAnsi="Arial" w:cs="Arial"/>
        </w:rPr>
        <w:t>fever, Marburg and other Viral Haemorrhagic F</w:t>
      </w:r>
      <w:r w:rsidR="00590FC5" w:rsidRPr="009E1803">
        <w:rPr>
          <w:rFonts w:ascii="Arial" w:hAnsi="Arial" w:cs="Arial"/>
        </w:rPr>
        <w:t>evers</w:t>
      </w:r>
      <w:r w:rsidRPr="009E1803">
        <w:rPr>
          <w:rFonts w:ascii="Arial" w:hAnsi="Arial" w:cs="Arial"/>
        </w:rPr>
        <w:t xml:space="preserve"> </w:t>
      </w:r>
      <w:r w:rsidR="00590FC5" w:rsidRPr="009E1803">
        <w:rPr>
          <w:rFonts w:ascii="Arial" w:hAnsi="Arial" w:cs="Arial"/>
        </w:rPr>
        <w:t xml:space="preserve">(VHFs) should be grouped together as VHFs. This will then go up on the list about 4th especially in terms of </w:t>
      </w:r>
      <w:r w:rsidR="00B83A49">
        <w:rPr>
          <w:rFonts w:ascii="Arial" w:hAnsi="Arial" w:cs="Arial"/>
        </w:rPr>
        <w:t>the p</w:t>
      </w:r>
      <w:r w:rsidRPr="009E1803">
        <w:rPr>
          <w:rFonts w:ascii="Arial" w:hAnsi="Arial" w:cs="Arial"/>
        </w:rPr>
        <w:t>ublic health significance.</w:t>
      </w:r>
      <w:r w:rsidRPr="009E1803">
        <w:rPr>
          <w:rFonts w:ascii="Arial" w:hAnsi="Arial" w:cs="Arial"/>
        </w:rPr>
        <w:br/>
      </w:r>
      <w:r w:rsidR="00B83A49">
        <w:rPr>
          <w:rFonts w:ascii="Arial" w:hAnsi="Arial" w:cs="Arial"/>
        </w:rPr>
        <w:tab/>
      </w:r>
      <w:r w:rsidRPr="00B83A49">
        <w:rPr>
          <w:rFonts w:ascii="Arial" w:hAnsi="Arial" w:cs="Arial"/>
          <w:b/>
        </w:rPr>
        <w:t>Addis 60</w:t>
      </w:r>
      <w:r w:rsidRPr="009E1803">
        <w:rPr>
          <w:rFonts w:ascii="Arial" w:hAnsi="Arial" w:cs="Arial"/>
        </w:rPr>
        <w:t xml:space="preserve">: </w:t>
      </w:r>
      <w:r w:rsidR="00590FC5" w:rsidRPr="009E1803">
        <w:rPr>
          <w:rFonts w:ascii="Arial" w:hAnsi="Arial" w:cs="Arial"/>
        </w:rPr>
        <w:t xml:space="preserve">I was also thinking </w:t>
      </w:r>
      <w:r w:rsidRPr="009E1803">
        <w:rPr>
          <w:rFonts w:ascii="Arial" w:hAnsi="Arial" w:cs="Arial"/>
        </w:rPr>
        <w:t>a</w:t>
      </w:r>
      <w:r w:rsidR="00590FC5" w:rsidRPr="009E1803">
        <w:rPr>
          <w:rFonts w:ascii="Arial" w:hAnsi="Arial" w:cs="Arial"/>
        </w:rPr>
        <w:t xml:space="preserve">bout Marburg and Lassa and like this perspective you are </w:t>
      </w:r>
      <w:r w:rsidR="00327838">
        <w:rPr>
          <w:rFonts w:ascii="Arial" w:hAnsi="Arial" w:cs="Arial"/>
        </w:rPr>
        <w:tab/>
      </w:r>
      <w:r w:rsidR="00590FC5" w:rsidRPr="009E1803">
        <w:rPr>
          <w:rFonts w:ascii="Arial" w:hAnsi="Arial" w:cs="Arial"/>
        </w:rPr>
        <w:t>proposing.</w:t>
      </w:r>
      <w:r w:rsidRPr="009E1803">
        <w:rPr>
          <w:rFonts w:ascii="Arial" w:hAnsi="Arial" w:cs="Arial"/>
        </w:rPr>
        <w:t xml:space="preserve"> Grouping is also useful I think is similar surveillance and intervention efforts can </w:t>
      </w:r>
      <w:r w:rsidR="00327838">
        <w:rPr>
          <w:rFonts w:ascii="Arial" w:hAnsi="Arial" w:cs="Arial"/>
        </w:rPr>
        <w:tab/>
      </w:r>
      <w:r w:rsidRPr="009E1803">
        <w:rPr>
          <w:rFonts w:ascii="Arial" w:hAnsi="Arial" w:cs="Arial"/>
        </w:rPr>
        <w:t>work across diseases so that a joint effort has potential huge impact</w:t>
      </w:r>
      <w:r w:rsidR="00B83A49">
        <w:rPr>
          <w:rFonts w:ascii="Arial" w:hAnsi="Arial" w:cs="Arial"/>
        </w:rPr>
        <w:t>.</w:t>
      </w:r>
    </w:p>
    <w:p w:rsidR="00590FC5" w:rsidRPr="009E1803" w:rsidRDefault="00B83A49" w:rsidP="00260445">
      <w:pPr>
        <w:spacing w:before="240"/>
        <w:rPr>
          <w:rFonts w:ascii="Arial" w:hAnsi="Arial" w:cs="Arial"/>
        </w:rPr>
      </w:pPr>
      <w:r>
        <w:rPr>
          <w:rFonts w:ascii="Arial" w:hAnsi="Arial" w:cs="Arial"/>
          <w:b/>
        </w:rPr>
        <w:lastRenderedPageBreak/>
        <w:t>Addis 78</w:t>
      </w:r>
      <w:r>
        <w:rPr>
          <w:rFonts w:ascii="Arial" w:hAnsi="Arial" w:cs="Arial"/>
          <w:b/>
        </w:rPr>
        <w:br/>
      </w:r>
      <w:proofErr w:type="gramStart"/>
      <w:r w:rsidR="00590FC5" w:rsidRPr="009E1803">
        <w:rPr>
          <w:rFonts w:ascii="Arial" w:hAnsi="Arial" w:cs="Arial"/>
        </w:rPr>
        <w:t>The</w:t>
      </w:r>
      <w:proofErr w:type="gramEnd"/>
      <w:r w:rsidR="00590FC5" w:rsidRPr="009E1803">
        <w:rPr>
          <w:rFonts w:ascii="Arial" w:hAnsi="Arial" w:cs="Arial"/>
        </w:rPr>
        <w:t xml:space="preserve"> ranking is also a reflection of the research interests of many researchers in Africa which </w:t>
      </w:r>
      <w:r>
        <w:rPr>
          <w:rFonts w:ascii="Arial" w:hAnsi="Arial" w:cs="Arial"/>
        </w:rPr>
        <w:t>may not necessarily reflect the</w:t>
      </w:r>
      <w:r w:rsidR="00590FC5" w:rsidRPr="009E1803">
        <w:rPr>
          <w:rFonts w:ascii="Arial" w:hAnsi="Arial" w:cs="Arial"/>
        </w:rPr>
        <w:t xml:space="preserve"> current research priorities. It shows that many researchers in Africa are</w:t>
      </w:r>
      <w:r>
        <w:rPr>
          <w:rFonts w:ascii="Arial" w:hAnsi="Arial" w:cs="Arial"/>
        </w:rPr>
        <w:t xml:space="preserve"> focused on Malaria, TB and HIV.</w:t>
      </w:r>
    </w:p>
    <w:p w:rsidR="00590FC5" w:rsidRDefault="009E1803" w:rsidP="00260445">
      <w:pPr>
        <w:spacing w:before="240"/>
        <w:rPr>
          <w:rFonts w:ascii="Arial" w:hAnsi="Arial" w:cs="Arial"/>
        </w:rPr>
      </w:pPr>
      <w:r w:rsidRPr="00B83A49">
        <w:rPr>
          <w:rFonts w:ascii="Arial" w:hAnsi="Arial" w:cs="Arial"/>
          <w:b/>
        </w:rPr>
        <w:t>Addis 57</w:t>
      </w:r>
      <w:r w:rsidRPr="009E1803">
        <w:rPr>
          <w:rFonts w:ascii="Arial" w:hAnsi="Arial" w:cs="Arial"/>
        </w:rPr>
        <w:br/>
      </w:r>
      <w:r w:rsidR="00590FC5" w:rsidRPr="009E1803">
        <w:rPr>
          <w:rFonts w:ascii="Arial" w:hAnsi="Arial" w:cs="Arial"/>
        </w:rPr>
        <w:t xml:space="preserve">Great point </w:t>
      </w:r>
      <w:r w:rsidRPr="009E1803">
        <w:rPr>
          <w:rFonts w:ascii="Arial" w:hAnsi="Arial" w:cs="Arial"/>
        </w:rPr>
        <w:t>[</w:t>
      </w:r>
      <w:r w:rsidRPr="00B83A49">
        <w:rPr>
          <w:rFonts w:ascii="Arial" w:hAnsi="Arial" w:cs="Arial"/>
          <w:i/>
        </w:rPr>
        <w:t>in person</w:t>
      </w:r>
      <w:r w:rsidRPr="009E1803">
        <w:rPr>
          <w:rFonts w:ascii="Arial" w:hAnsi="Arial" w:cs="Arial"/>
        </w:rPr>
        <w:t xml:space="preserve">] </w:t>
      </w:r>
      <w:r w:rsidR="00590FC5" w:rsidRPr="009E1803">
        <w:rPr>
          <w:rFonts w:ascii="Arial" w:hAnsi="Arial" w:cs="Arial"/>
        </w:rPr>
        <w:t>on immunocompromise</w:t>
      </w:r>
      <w:r w:rsidR="00B83A49">
        <w:rPr>
          <w:rFonts w:ascii="Arial" w:hAnsi="Arial" w:cs="Arial"/>
        </w:rPr>
        <w:t>d</w:t>
      </w:r>
      <w:r w:rsidR="00590FC5" w:rsidRPr="009E1803">
        <w:rPr>
          <w:rFonts w:ascii="Arial" w:hAnsi="Arial" w:cs="Arial"/>
        </w:rPr>
        <w:t xml:space="preserve"> &amp; nutritional status contributing t</w:t>
      </w:r>
      <w:r w:rsidR="00B83A49">
        <w:rPr>
          <w:rFonts w:ascii="Arial" w:hAnsi="Arial" w:cs="Arial"/>
        </w:rPr>
        <w:t>o human reservoir for pathogens.</w:t>
      </w:r>
    </w:p>
    <w:p w:rsidR="00C24541" w:rsidRPr="009E1803" w:rsidRDefault="00C24541" w:rsidP="00260445">
      <w:pPr>
        <w:spacing w:before="240"/>
        <w:rPr>
          <w:rFonts w:ascii="Arial" w:hAnsi="Arial" w:cs="Arial"/>
        </w:rPr>
      </w:pPr>
      <w:r w:rsidRPr="00C24541">
        <w:rPr>
          <w:rFonts w:ascii="Arial" w:hAnsi="Arial" w:cs="Arial"/>
          <w:b/>
        </w:rPr>
        <w:t>Addis 67</w:t>
      </w:r>
      <w:r>
        <w:rPr>
          <w:rFonts w:ascii="Arial" w:hAnsi="Arial" w:cs="Arial"/>
        </w:rPr>
        <w:br/>
      </w:r>
      <w:r w:rsidRPr="00074512">
        <w:rPr>
          <w:rFonts w:ascii="Arial" w:hAnsi="Arial" w:cs="Arial"/>
        </w:rPr>
        <w:t xml:space="preserve">I agree with the comment from </w:t>
      </w:r>
      <w:r>
        <w:rPr>
          <w:rFonts w:ascii="Arial" w:hAnsi="Arial" w:cs="Arial"/>
        </w:rPr>
        <w:t>Addis 48 [</w:t>
      </w:r>
      <w:r>
        <w:rPr>
          <w:rFonts w:ascii="Arial" w:hAnsi="Arial" w:cs="Arial"/>
          <w:i/>
        </w:rPr>
        <w:t>see session 2</w:t>
      </w:r>
      <w:r w:rsidRPr="00327838">
        <w:rPr>
          <w:rFonts w:ascii="Arial" w:hAnsi="Arial" w:cs="Arial"/>
          <w:i/>
        </w:rPr>
        <w:t xml:space="preserve"> discussion transcript</w:t>
      </w:r>
      <w:r>
        <w:rPr>
          <w:rFonts w:ascii="Arial" w:hAnsi="Arial" w:cs="Arial"/>
        </w:rPr>
        <w:t>] that</w:t>
      </w:r>
      <w:r w:rsidRPr="00074512">
        <w:rPr>
          <w:rFonts w:ascii="Arial" w:hAnsi="Arial" w:cs="Arial"/>
        </w:rPr>
        <w:t xml:space="preserve"> “reservoir” is defined in part by the susceptibility of the human population</w:t>
      </w:r>
      <w:r>
        <w:rPr>
          <w:rFonts w:ascii="Arial" w:hAnsi="Arial" w:cs="Arial"/>
        </w:rPr>
        <w:t>.</w:t>
      </w:r>
    </w:p>
    <w:p w:rsidR="00590FC5" w:rsidRPr="009E1803" w:rsidRDefault="009E1803" w:rsidP="00260445">
      <w:pPr>
        <w:spacing w:before="240"/>
        <w:rPr>
          <w:rFonts w:ascii="Arial" w:hAnsi="Arial" w:cs="Arial"/>
        </w:rPr>
      </w:pPr>
      <w:r w:rsidRPr="00B83A49">
        <w:rPr>
          <w:rFonts w:ascii="Arial" w:hAnsi="Arial" w:cs="Arial"/>
          <w:b/>
        </w:rPr>
        <w:t>Addis 68</w:t>
      </w:r>
      <w:r w:rsidRPr="009E1803">
        <w:rPr>
          <w:rFonts w:ascii="Arial" w:hAnsi="Arial" w:cs="Arial"/>
        </w:rPr>
        <w:br/>
      </w:r>
      <w:r w:rsidR="00590FC5" w:rsidRPr="009E1803">
        <w:rPr>
          <w:rFonts w:ascii="Arial" w:hAnsi="Arial" w:cs="Arial"/>
        </w:rPr>
        <w:t>I've handled avian tuberculosi</w:t>
      </w:r>
      <w:r w:rsidR="00B83A49">
        <w:rPr>
          <w:rFonts w:ascii="Arial" w:hAnsi="Arial" w:cs="Arial"/>
        </w:rPr>
        <w:t>s and bovine tuberculosis cases</w:t>
      </w:r>
      <w:r w:rsidR="00590FC5" w:rsidRPr="009E1803">
        <w:rPr>
          <w:rFonts w:ascii="Arial" w:hAnsi="Arial" w:cs="Arial"/>
        </w:rPr>
        <w:t>. But due to no compensation policy it seems difficult to eradicate such cases and yet it's highly zoonotic</w:t>
      </w:r>
      <w:r w:rsidR="00B83A49">
        <w:rPr>
          <w:rFonts w:ascii="Arial" w:hAnsi="Arial" w:cs="Arial"/>
        </w:rPr>
        <w:t>.</w:t>
      </w:r>
    </w:p>
    <w:p w:rsidR="00590FC5" w:rsidRPr="009E1803" w:rsidRDefault="009E1803" w:rsidP="00260445">
      <w:pPr>
        <w:spacing w:before="240"/>
        <w:rPr>
          <w:rFonts w:ascii="Arial" w:hAnsi="Arial" w:cs="Arial"/>
        </w:rPr>
      </w:pPr>
      <w:r w:rsidRPr="00B83A49">
        <w:rPr>
          <w:rFonts w:ascii="Arial" w:hAnsi="Arial" w:cs="Arial"/>
          <w:b/>
        </w:rPr>
        <w:t>Addis 68</w:t>
      </w:r>
      <w:r w:rsidRPr="009E1803">
        <w:rPr>
          <w:rFonts w:ascii="Arial" w:hAnsi="Arial" w:cs="Arial"/>
        </w:rPr>
        <w:br/>
      </w:r>
      <w:r w:rsidR="00590FC5" w:rsidRPr="009E1803">
        <w:rPr>
          <w:rFonts w:ascii="Arial" w:hAnsi="Arial" w:cs="Arial"/>
        </w:rPr>
        <w:t>Drug withdrawal policy from animal products in relation to drug resistance</w:t>
      </w:r>
      <w:r w:rsidR="00B83A49">
        <w:rPr>
          <w:rFonts w:ascii="Arial" w:hAnsi="Arial" w:cs="Arial"/>
        </w:rPr>
        <w:t>.</w:t>
      </w:r>
    </w:p>
    <w:p w:rsidR="00590FC5" w:rsidRPr="009E1803" w:rsidRDefault="009E1803" w:rsidP="00260445">
      <w:pPr>
        <w:spacing w:before="240"/>
        <w:rPr>
          <w:rFonts w:ascii="Arial" w:hAnsi="Arial" w:cs="Arial"/>
        </w:rPr>
      </w:pPr>
      <w:r w:rsidRPr="00B83A49">
        <w:rPr>
          <w:rFonts w:ascii="Arial" w:hAnsi="Arial" w:cs="Arial"/>
          <w:b/>
        </w:rPr>
        <w:t>Addis 83</w:t>
      </w:r>
      <w:r w:rsidRPr="009E1803">
        <w:rPr>
          <w:rFonts w:ascii="Arial" w:hAnsi="Arial" w:cs="Arial"/>
        </w:rPr>
        <w:br/>
      </w:r>
      <w:r w:rsidR="00590FC5" w:rsidRPr="009E1803">
        <w:rPr>
          <w:rFonts w:ascii="Arial" w:hAnsi="Arial" w:cs="Arial"/>
        </w:rPr>
        <w:t xml:space="preserve">I think you should list more than 10 priorities to get a better </w:t>
      </w:r>
      <w:r w:rsidR="00B83A49">
        <w:rPr>
          <w:rFonts w:ascii="Arial" w:hAnsi="Arial" w:cs="Arial"/>
        </w:rPr>
        <w:t>d</w:t>
      </w:r>
      <w:r w:rsidRPr="009E1803">
        <w:rPr>
          <w:rFonts w:ascii="Arial" w:hAnsi="Arial" w:cs="Arial"/>
        </w:rPr>
        <w:t>istribution and representation</w:t>
      </w:r>
      <w:r w:rsidR="00B83A49">
        <w:rPr>
          <w:rFonts w:ascii="Arial" w:hAnsi="Arial" w:cs="Arial"/>
        </w:rPr>
        <w:t>.</w:t>
      </w:r>
    </w:p>
    <w:p w:rsidR="00590FC5" w:rsidRPr="009E1803" w:rsidRDefault="009E1803" w:rsidP="00260445">
      <w:pPr>
        <w:spacing w:before="240"/>
        <w:rPr>
          <w:rFonts w:ascii="Arial" w:hAnsi="Arial" w:cs="Arial"/>
        </w:rPr>
      </w:pPr>
      <w:r w:rsidRPr="00260445">
        <w:rPr>
          <w:rFonts w:ascii="Arial" w:hAnsi="Arial" w:cs="Arial"/>
          <w:b/>
        </w:rPr>
        <w:t>Addis 61</w:t>
      </w:r>
      <w:r w:rsidRPr="009E1803">
        <w:rPr>
          <w:rFonts w:ascii="Arial" w:hAnsi="Arial" w:cs="Arial"/>
        </w:rPr>
        <w:br/>
      </w:r>
      <w:r w:rsidR="00590FC5" w:rsidRPr="009E1803">
        <w:rPr>
          <w:rFonts w:ascii="Arial" w:hAnsi="Arial" w:cs="Arial"/>
        </w:rPr>
        <w:t>I thought the comment about "unknown disease X" was particularly important - the list currently has a focus on known human disease, however there is also a threat of entirely new human diseases emerging from existing wildlife, companion animals and production animal infections.  I may be biased as a vet, but from my perspective as a clinician, many types of animals sit at the human-animal interface in a much more intense way as populations grow and areas become more densely populated.  There are 'veterinary' diseases that we manage currently that would be catastrophic if they make a species jump to a naïve population like humans - coronaviruses being one example, but also other viruses with high mutation / recombination rates.</w:t>
      </w:r>
    </w:p>
    <w:p w:rsidR="00590FC5" w:rsidRPr="009E1803" w:rsidRDefault="009E1803" w:rsidP="00260445">
      <w:pPr>
        <w:spacing w:before="240"/>
        <w:rPr>
          <w:rFonts w:ascii="Arial" w:hAnsi="Arial" w:cs="Arial"/>
        </w:rPr>
      </w:pPr>
      <w:r w:rsidRPr="00260445">
        <w:rPr>
          <w:rFonts w:ascii="Arial" w:hAnsi="Arial" w:cs="Arial"/>
          <w:b/>
        </w:rPr>
        <w:t>Addis 25</w:t>
      </w:r>
      <w:r w:rsidRPr="009E1803">
        <w:rPr>
          <w:rFonts w:ascii="Arial" w:hAnsi="Arial" w:cs="Arial"/>
        </w:rPr>
        <w:br/>
      </w:r>
      <w:proofErr w:type="spellStart"/>
      <w:r w:rsidR="00590FC5" w:rsidRPr="009E1803">
        <w:rPr>
          <w:rFonts w:ascii="Arial" w:hAnsi="Arial" w:cs="Arial"/>
        </w:rPr>
        <w:t>Buruli</w:t>
      </w:r>
      <w:proofErr w:type="spellEnd"/>
      <w:r w:rsidR="00590FC5" w:rsidRPr="009E1803">
        <w:rPr>
          <w:rFonts w:ascii="Arial" w:hAnsi="Arial" w:cs="Arial"/>
        </w:rPr>
        <w:t xml:space="preserve"> ulcer has not been mentioned</w:t>
      </w:r>
      <w:r w:rsidR="00260445">
        <w:rPr>
          <w:rFonts w:ascii="Arial" w:hAnsi="Arial" w:cs="Arial"/>
        </w:rPr>
        <w:t>.</w:t>
      </w:r>
    </w:p>
    <w:p w:rsidR="00590FC5" w:rsidRPr="009E1803" w:rsidRDefault="009E1803" w:rsidP="00260445">
      <w:pPr>
        <w:spacing w:before="240"/>
        <w:rPr>
          <w:rFonts w:ascii="Arial" w:hAnsi="Arial" w:cs="Arial"/>
        </w:rPr>
      </w:pPr>
      <w:r w:rsidRPr="00260445">
        <w:rPr>
          <w:rFonts w:ascii="Arial" w:hAnsi="Arial" w:cs="Arial"/>
          <w:b/>
        </w:rPr>
        <w:t>Addis 78</w:t>
      </w:r>
      <w:r w:rsidRPr="009E1803">
        <w:rPr>
          <w:rFonts w:ascii="Arial" w:hAnsi="Arial" w:cs="Arial"/>
        </w:rPr>
        <w:br/>
      </w:r>
      <w:r w:rsidR="00590FC5" w:rsidRPr="009E1803">
        <w:rPr>
          <w:rFonts w:ascii="Arial" w:hAnsi="Arial" w:cs="Arial"/>
        </w:rPr>
        <w:t>Food borne infectio</w:t>
      </w:r>
      <w:r w:rsidRPr="009E1803">
        <w:rPr>
          <w:rFonts w:ascii="Arial" w:hAnsi="Arial" w:cs="Arial"/>
        </w:rPr>
        <w:t xml:space="preserve">n/disease should be a priority </w:t>
      </w:r>
      <w:r w:rsidR="00590FC5" w:rsidRPr="009E1803">
        <w:rPr>
          <w:rFonts w:ascii="Arial" w:hAnsi="Arial" w:cs="Arial"/>
        </w:rPr>
        <w:t>as it affects a huge number of the population in Africa</w:t>
      </w:r>
      <w:r w:rsidR="00260445">
        <w:rPr>
          <w:rFonts w:ascii="Arial" w:hAnsi="Arial" w:cs="Arial"/>
        </w:rPr>
        <w:t>.</w:t>
      </w:r>
    </w:p>
    <w:p w:rsidR="00C24541" w:rsidRPr="00074512" w:rsidRDefault="00C24541" w:rsidP="00C24541">
      <w:pPr>
        <w:rPr>
          <w:rFonts w:ascii="Arial" w:hAnsi="Arial" w:cs="Arial"/>
        </w:rPr>
      </w:pPr>
      <w:r w:rsidRPr="00C24541">
        <w:rPr>
          <w:rFonts w:ascii="Arial" w:hAnsi="Arial" w:cs="Arial"/>
          <w:b/>
        </w:rPr>
        <w:t>Addis 67</w:t>
      </w:r>
      <w:r>
        <w:rPr>
          <w:rFonts w:ascii="Arial" w:hAnsi="Arial" w:cs="Arial"/>
        </w:rPr>
        <w:br/>
      </w:r>
      <w:r w:rsidRPr="00074512">
        <w:rPr>
          <w:rFonts w:ascii="Arial" w:hAnsi="Arial" w:cs="Arial"/>
        </w:rPr>
        <w:t>I think it is worth underscoring that we are discussing diseases as though they are independent whereas in reality, co-infection with multiple parasites and pathogens is the norm. I wonder the degree to which understanding co-infection is a priority. It seems part of the larger issue of ‘population susceptibility’, which is also affected by non-infectious underlying health issues, as wel</w:t>
      </w:r>
      <w:r>
        <w:rPr>
          <w:rFonts w:ascii="Arial" w:hAnsi="Arial" w:cs="Arial"/>
        </w:rPr>
        <w:t>l as other infectious diseases.</w:t>
      </w:r>
      <w:r>
        <w:rPr>
          <w:rFonts w:ascii="Arial" w:hAnsi="Arial" w:cs="Arial"/>
        </w:rPr>
        <w:br/>
      </w:r>
      <w:r>
        <w:rPr>
          <w:rFonts w:ascii="Arial" w:hAnsi="Arial" w:cs="Arial"/>
          <w:b/>
        </w:rPr>
        <w:tab/>
      </w:r>
      <w:r w:rsidRPr="00C24541">
        <w:rPr>
          <w:rFonts w:ascii="Arial" w:hAnsi="Arial" w:cs="Arial"/>
          <w:b/>
        </w:rPr>
        <w:t>Addis 61</w:t>
      </w:r>
      <w:r>
        <w:rPr>
          <w:rFonts w:ascii="Arial" w:hAnsi="Arial" w:cs="Arial"/>
        </w:rPr>
        <w:t xml:space="preserve">: </w:t>
      </w:r>
      <w:r w:rsidRPr="00074512">
        <w:rPr>
          <w:rFonts w:ascii="Arial" w:hAnsi="Arial" w:cs="Arial"/>
        </w:rPr>
        <w:t xml:space="preserve">I agree - I think the impact of co-infection and environmental factors is very </w:t>
      </w:r>
      <w:r>
        <w:rPr>
          <w:rFonts w:ascii="Arial" w:hAnsi="Arial" w:cs="Arial"/>
        </w:rPr>
        <w:tab/>
      </w:r>
      <w:r w:rsidRPr="00074512">
        <w:rPr>
          <w:rFonts w:ascii="Arial" w:hAnsi="Arial" w:cs="Arial"/>
        </w:rPr>
        <w:t xml:space="preserve">important. I also think that understanding the role of host genetics on vaccination / treatment </w:t>
      </w:r>
      <w:r>
        <w:rPr>
          <w:rFonts w:ascii="Arial" w:hAnsi="Arial" w:cs="Arial"/>
        </w:rPr>
        <w:tab/>
      </w:r>
      <w:r w:rsidRPr="00074512">
        <w:rPr>
          <w:rFonts w:ascii="Arial" w:hAnsi="Arial" w:cs="Arial"/>
        </w:rPr>
        <w:t xml:space="preserve">/ infection response is also a priority - this may well differ across populations and to date, </w:t>
      </w:r>
      <w:r>
        <w:rPr>
          <w:rFonts w:ascii="Arial" w:hAnsi="Arial" w:cs="Arial"/>
        </w:rPr>
        <w:tab/>
      </w:r>
      <w:r w:rsidRPr="00074512">
        <w:rPr>
          <w:rFonts w:ascii="Arial" w:hAnsi="Arial" w:cs="Arial"/>
        </w:rPr>
        <w:t>human genetic studies have not been diverse enough to represent the global population.</w:t>
      </w:r>
    </w:p>
    <w:p w:rsidR="00590FC5" w:rsidRPr="009E1803" w:rsidRDefault="009E1803" w:rsidP="00260445">
      <w:pPr>
        <w:spacing w:before="240"/>
        <w:rPr>
          <w:rFonts w:ascii="Arial" w:hAnsi="Arial" w:cs="Arial"/>
        </w:rPr>
      </w:pPr>
      <w:r w:rsidRPr="00260445">
        <w:rPr>
          <w:rFonts w:ascii="Arial" w:hAnsi="Arial" w:cs="Arial"/>
          <w:b/>
        </w:rPr>
        <w:lastRenderedPageBreak/>
        <w:t>Addis 57</w:t>
      </w:r>
      <w:r w:rsidRPr="009E1803">
        <w:rPr>
          <w:rFonts w:ascii="Arial" w:hAnsi="Arial" w:cs="Arial"/>
        </w:rPr>
        <w:br/>
      </w:r>
      <w:r w:rsidR="00590FC5" w:rsidRPr="009E1803">
        <w:rPr>
          <w:rFonts w:ascii="Arial" w:hAnsi="Arial" w:cs="Arial"/>
        </w:rPr>
        <w:t>Couldn't agree more with comments on enteric pathogens and impact on vaccine response - also ev</w:t>
      </w:r>
      <w:r w:rsidR="00260445">
        <w:rPr>
          <w:rFonts w:ascii="Arial" w:hAnsi="Arial" w:cs="Arial"/>
        </w:rPr>
        <w:t xml:space="preserve">idence for this from colleagues in [country redacted]. </w:t>
      </w:r>
      <w:r w:rsidR="00590FC5" w:rsidRPr="009E1803">
        <w:rPr>
          <w:rFonts w:ascii="Arial" w:hAnsi="Arial" w:cs="Arial"/>
        </w:rPr>
        <w:t>I think there are similar reasons for neglect of schistosomiasis (almost so prevalent in communi</w:t>
      </w:r>
      <w:r w:rsidR="00260445">
        <w:rPr>
          <w:rFonts w:ascii="Arial" w:hAnsi="Arial" w:cs="Arial"/>
        </w:rPr>
        <w:t>ty setting that it is ignored).</w:t>
      </w:r>
    </w:p>
    <w:p w:rsidR="00590FC5" w:rsidRPr="009E1803" w:rsidRDefault="00260445" w:rsidP="00260445">
      <w:pPr>
        <w:spacing w:before="240"/>
        <w:rPr>
          <w:rFonts w:ascii="Arial" w:hAnsi="Arial" w:cs="Arial"/>
        </w:rPr>
      </w:pPr>
      <w:r w:rsidRPr="00260445">
        <w:rPr>
          <w:rFonts w:ascii="Arial" w:hAnsi="Arial" w:cs="Arial"/>
          <w:b/>
        </w:rPr>
        <w:t>Addis 83</w:t>
      </w:r>
      <w:r w:rsidR="009E1803" w:rsidRPr="009E1803">
        <w:rPr>
          <w:rFonts w:ascii="Arial" w:hAnsi="Arial" w:cs="Arial"/>
        </w:rPr>
        <w:br/>
      </w:r>
      <w:proofErr w:type="gramStart"/>
      <w:r w:rsidR="00590FC5" w:rsidRPr="009E1803">
        <w:rPr>
          <w:rFonts w:ascii="Arial" w:hAnsi="Arial" w:cs="Arial"/>
        </w:rPr>
        <w:t>They</w:t>
      </w:r>
      <w:proofErr w:type="gramEnd"/>
      <w:r w:rsidR="00590FC5" w:rsidRPr="009E1803">
        <w:rPr>
          <w:rFonts w:ascii="Arial" w:hAnsi="Arial" w:cs="Arial"/>
        </w:rPr>
        <w:t xml:space="preserve"> were mentioned on the slide with the conditions that did not make it and a lot of syndromes were mentioned. Also sexually transmitted infections (excepting HIV) are common in parts of sub-Saharan Africa and pathogen-diagnostics are not available in clinics. Clinical diagnosis is suboptimal leading to undiagnosed infections and transmissions.</w:t>
      </w:r>
    </w:p>
    <w:p w:rsidR="00590FC5" w:rsidRPr="009E1803" w:rsidRDefault="00590FC5" w:rsidP="00590FC5">
      <w:pPr>
        <w:rPr>
          <w:rFonts w:ascii="Arial" w:hAnsi="Arial" w:cs="Arial"/>
        </w:rPr>
      </w:pPr>
    </w:p>
    <w:p w:rsidR="00327838" w:rsidRDefault="001138E4">
      <w:pPr>
        <w:rPr>
          <w:rFonts w:ascii="Arial" w:hAnsi="Arial" w:cs="Arial"/>
        </w:rPr>
      </w:pPr>
      <w:r w:rsidRPr="00B83A49">
        <w:rPr>
          <w:rFonts w:ascii="Arial" w:hAnsi="Arial" w:cs="Arial"/>
        </w:rPr>
        <w:t>[</w:t>
      </w:r>
      <w:r>
        <w:rPr>
          <w:rFonts w:ascii="Arial" w:hAnsi="Arial" w:cs="Arial"/>
          <w:i/>
        </w:rPr>
        <w:t>Session End</w:t>
      </w:r>
      <w:r w:rsidRPr="00B83A49">
        <w:rPr>
          <w:rFonts w:ascii="Arial" w:hAnsi="Arial" w:cs="Arial"/>
        </w:rPr>
        <w:t>]</w:t>
      </w:r>
    </w:p>
    <w:p w:rsidR="00074512" w:rsidRPr="001F033B" w:rsidRDefault="00074512" w:rsidP="00074512">
      <w:pPr>
        <w:rPr>
          <w:rFonts w:ascii="Arial" w:hAnsi="Arial" w:cs="Arial"/>
        </w:rPr>
      </w:pPr>
    </w:p>
    <w:sectPr w:rsidR="00074512" w:rsidRPr="001F033B" w:rsidSect="00327838">
      <w:headerReference w:type="default" r:id="rId6"/>
      <w:foot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E78" w:rsidRDefault="00C65E78" w:rsidP="009E1803">
      <w:pPr>
        <w:spacing w:after="0" w:line="240" w:lineRule="auto"/>
      </w:pPr>
      <w:r>
        <w:separator/>
      </w:r>
    </w:p>
  </w:endnote>
  <w:endnote w:type="continuationSeparator" w:id="0">
    <w:p w:rsidR="00C65E78" w:rsidRDefault="00C65E78" w:rsidP="009E1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0733909"/>
      <w:docPartObj>
        <w:docPartGallery w:val="Page Numbers (Bottom of Page)"/>
        <w:docPartUnique/>
      </w:docPartObj>
    </w:sdtPr>
    <w:sdtEndPr>
      <w:rPr>
        <w:noProof/>
      </w:rPr>
    </w:sdtEndPr>
    <w:sdtContent>
      <w:p w:rsidR="001138E4" w:rsidRDefault="001138E4">
        <w:pPr>
          <w:pStyle w:val="Footer"/>
          <w:jc w:val="center"/>
        </w:pPr>
        <w:r>
          <w:fldChar w:fldCharType="begin"/>
        </w:r>
        <w:r>
          <w:instrText xml:space="preserve"> PAGE   \* MERGEFORMAT </w:instrText>
        </w:r>
        <w:r>
          <w:fldChar w:fldCharType="separate"/>
        </w:r>
        <w:r w:rsidR="00404CB1">
          <w:rPr>
            <w:noProof/>
          </w:rPr>
          <w:t>5</w:t>
        </w:r>
        <w:r>
          <w:rPr>
            <w:noProof/>
          </w:rPr>
          <w:fldChar w:fldCharType="end"/>
        </w:r>
      </w:p>
    </w:sdtContent>
  </w:sdt>
  <w:p w:rsidR="001138E4" w:rsidRDefault="001138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E78" w:rsidRDefault="00C65E78" w:rsidP="009E1803">
      <w:pPr>
        <w:spacing w:after="0" w:line="240" w:lineRule="auto"/>
      </w:pPr>
      <w:r>
        <w:separator/>
      </w:r>
    </w:p>
  </w:footnote>
  <w:footnote w:type="continuationSeparator" w:id="0">
    <w:p w:rsidR="00C65E78" w:rsidRDefault="00C65E78" w:rsidP="009E1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803" w:rsidRPr="009E1803" w:rsidRDefault="009E1803">
    <w:pPr>
      <w:pStyle w:val="Header"/>
      <w:rPr>
        <w:rFonts w:asciiTheme="majorHAnsi" w:hAnsiTheme="majorHAnsi" w:cstheme="majorHAnsi"/>
      </w:rPr>
    </w:pPr>
    <w:r w:rsidRPr="000E5245">
      <w:rPr>
        <w:rFonts w:asciiTheme="majorHAnsi" w:hAnsiTheme="majorHAnsi" w:cstheme="majorHAnsi"/>
        <w:noProof/>
        <w:lang w:eastAsia="en-GB"/>
      </w:rPr>
      <w:drawing>
        <wp:anchor distT="0" distB="0" distL="114300" distR="114300" simplePos="0" relativeHeight="251660288" behindDoc="1" locked="0" layoutInCell="1" allowOverlap="1" wp14:anchorId="279EEC26" wp14:editId="16D62B79">
          <wp:simplePos x="0" y="0"/>
          <wp:positionH relativeFrom="column">
            <wp:posOffset>5196205</wp:posOffset>
          </wp:positionH>
          <wp:positionV relativeFrom="paragraph">
            <wp:posOffset>-252730</wp:posOffset>
          </wp:positionV>
          <wp:extent cx="1209675" cy="585470"/>
          <wp:effectExtent l="0" t="0" r="9525" b="5080"/>
          <wp:wrapTight wrapText="bothSides">
            <wp:wrapPolygon edited="0">
              <wp:start x="0" y="0"/>
              <wp:lineTo x="0" y="21085"/>
              <wp:lineTo x="21430" y="21085"/>
              <wp:lineTo x="214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GHN_logo_digital_letterhead_small.png"/>
                  <pic:cNvPicPr/>
                </pic:nvPicPr>
                <pic:blipFill>
                  <a:blip r:embed="rId1">
                    <a:extLst>
                      <a:ext uri="{28A0092B-C50C-407E-A947-70E740481C1C}">
                        <a14:useLocalDpi xmlns:a14="http://schemas.microsoft.com/office/drawing/2010/main" val="0"/>
                      </a:ext>
                    </a:extLst>
                  </a:blip>
                  <a:stretch>
                    <a:fillRect/>
                  </a:stretch>
                </pic:blipFill>
                <pic:spPr>
                  <a:xfrm>
                    <a:off x="0" y="0"/>
                    <a:ext cx="1209675" cy="585470"/>
                  </a:xfrm>
                  <a:prstGeom prst="rect">
                    <a:avLst/>
                  </a:prstGeom>
                </pic:spPr>
              </pic:pic>
            </a:graphicData>
          </a:graphic>
          <wp14:sizeRelH relativeFrom="margin">
            <wp14:pctWidth>0</wp14:pctWidth>
          </wp14:sizeRelH>
          <wp14:sizeRelV relativeFrom="margin">
            <wp14:pctHeight>0</wp14:pctHeight>
          </wp14:sizeRelV>
        </wp:anchor>
      </w:drawing>
    </w:r>
    <w:r w:rsidRPr="000E5245">
      <w:rPr>
        <w:rFonts w:asciiTheme="majorHAnsi" w:hAnsiTheme="majorHAnsi" w:cstheme="majorHAnsi"/>
        <w:noProof/>
        <w:lang w:eastAsia="en-GB"/>
      </w:rPr>
      <w:drawing>
        <wp:anchor distT="0" distB="0" distL="114300" distR="114300" simplePos="0" relativeHeight="251659264" behindDoc="1" locked="0" layoutInCell="1" allowOverlap="1" wp14:anchorId="314E873E" wp14:editId="2CA71789">
          <wp:simplePos x="0" y="0"/>
          <wp:positionH relativeFrom="column">
            <wp:posOffset>4472293</wp:posOffset>
          </wp:positionH>
          <wp:positionV relativeFrom="paragraph">
            <wp:posOffset>-267862</wp:posOffset>
          </wp:positionV>
          <wp:extent cx="627211" cy="603849"/>
          <wp:effectExtent l="0" t="0" r="1905" b="6350"/>
          <wp:wrapTight wrapText="bothSides">
            <wp:wrapPolygon edited="0">
              <wp:start x="0" y="0"/>
              <wp:lineTo x="0" y="21145"/>
              <wp:lineTo x="21009" y="21145"/>
              <wp:lineTo x="21009" y="0"/>
              <wp:lineTo x="0" y="0"/>
            </wp:wrapPolygon>
          </wp:wrapTight>
          <wp:docPr id="1" name="Picture 1" descr="wellcome-trust-vector-logo - WestW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lcome-trust-vector-logo - WestWon"/>
                  <pic:cNvPicPr>
                    <a:picLocks noChangeAspect="1" noChangeArrowheads="1"/>
                  </pic:cNvPicPr>
                </pic:nvPicPr>
                <pic:blipFill rotWithShape="1">
                  <a:blip r:embed="rId2">
                    <a:extLst>
                      <a:ext uri="{28A0092B-C50C-407E-A947-70E740481C1C}">
                        <a14:useLocalDpi xmlns:a14="http://schemas.microsoft.com/office/drawing/2010/main" val="0"/>
                      </a:ext>
                    </a:extLst>
                  </a:blip>
                  <a:srcRect l="20890" r="21426"/>
                  <a:stretch/>
                </pic:blipFill>
                <pic:spPr bwMode="auto">
                  <a:xfrm>
                    <a:off x="0" y="0"/>
                    <a:ext cx="627211" cy="603849"/>
                  </a:xfrm>
                  <a:prstGeom prst="rect">
                    <a:avLst/>
                  </a:prstGeom>
                  <a:noFill/>
                  <a:ln>
                    <a:noFill/>
                  </a:ln>
                  <a:extLst>
                    <a:ext uri="{53640926-AAD7-44D8-BBD7-CCE9431645EC}">
                      <a14:shadowObscured xmlns:a14="http://schemas.microsoft.com/office/drawing/2010/main"/>
                    </a:ext>
                  </a:extLst>
                </pic:spPr>
              </pic:pic>
            </a:graphicData>
          </a:graphic>
        </wp:anchor>
      </w:drawing>
    </w:r>
    <w:r w:rsidRPr="000E5245">
      <w:rPr>
        <w:rFonts w:asciiTheme="majorHAnsi" w:hAnsiTheme="majorHAnsi" w:cstheme="majorHAnsi"/>
      </w:rPr>
      <w:t>2024, v.1</w:t>
    </w:r>
  </w:p>
  <w:p w:rsidR="009E1803" w:rsidRDefault="009E18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FC5"/>
    <w:rsid w:val="00074512"/>
    <w:rsid w:val="001138E4"/>
    <w:rsid w:val="001E440D"/>
    <w:rsid w:val="001F033B"/>
    <w:rsid w:val="00260445"/>
    <w:rsid w:val="00283570"/>
    <w:rsid w:val="0029336A"/>
    <w:rsid w:val="00327838"/>
    <w:rsid w:val="00404CB1"/>
    <w:rsid w:val="004209B5"/>
    <w:rsid w:val="00590FC5"/>
    <w:rsid w:val="00725E8F"/>
    <w:rsid w:val="009E1803"/>
    <w:rsid w:val="00B83A49"/>
    <w:rsid w:val="00C24541"/>
    <w:rsid w:val="00C65E78"/>
    <w:rsid w:val="00E408E7"/>
    <w:rsid w:val="00EE3726"/>
    <w:rsid w:val="00F94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0A5EB"/>
  <w15:chartTrackingRefBased/>
  <w15:docId w15:val="{598ACC29-48AF-4F32-B50E-901813BC6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8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803"/>
  </w:style>
  <w:style w:type="paragraph" w:styleId="Footer">
    <w:name w:val="footer"/>
    <w:basedOn w:val="Normal"/>
    <w:link w:val="FooterChar"/>
    <w:uiPriority w:val="99"/>
    <w:unhideWhenUsed/>
    <w:rsid w:val="009E18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803"/>
  </w:style>
  <w:style w:type="paragraph" w:styleId="ListParagraph">
    <w:name w:val="List Paragraph"/>
    <w:basedOn w:val="Normal"/>
    <w:uiPriority w:val="34"/>
    <w:qFormat/>
    <w:rsid w:val="00B83A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8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5</Pages>
  <Words>1396</Words>
  <Characters>7961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Walker</dc:creator>
  <cp:keywords/>
  <dc:description/>
  <cp:lastModifiedBy>Ryan Walker</cp:lastModifiedBy>
  <cp:revision>4</cp:revision>
  <dcterms:created xsi:type="dcterms:W3CDTF">2024-02-29T16:06:00Z</dcterms:created>
  <dcterms:modified xsi:type="dcterms:W3CDTF">2024-03-06T12:02:00Z</dcterms:modified>
</cp:coreProperties>
</file>